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54E8" w14:textId="77777777" w:rsidR="00161BFE" w:rsidRDefault="00161BFE" w:rsidP="00161BF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019CF8FD" w14:textId="77777777" w:rsidR="00161BFE" w:rsidRDefault="00161BFE" w:rsidP="00161BF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7E08B7EE" w14:textId="77777777" w:rsidR="00161BFE" w:rsidRDefault="00161BFE" w:rsidP="00161BF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5D8C925F" w14:textId="1A2021DC" w:rsidR="00161BFE" w:rsidRDefault="00161BFE" w:rsidP="00161BFE">
      <w:pPr>
        <w:spacing w:after="0" w:line="240" w:lineRule="auto"/>
        <w:ind w:left="5954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14:paraId="74D82358" w14:textId="2110102A" w:rsidR="00161BFE" w:rsidRDefault="00161BFE" w:rsidP="00161BF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Сергиево-Посадского</w:t>
      </w:r>
    </w:p>
    <w:p w14:paraId="22D0E932" w14:textId="041BB4E1" w:rsidR="00161BFE" w:rsidRDefault="00161BFE" w:rsidP="00161BFE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6A1E4A19" w14:textId="77777777" w:rsidR="00161BFE" w:rsidRDefault="00161BFE" w:rsidP="00161B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14:paraId="2D58BFFD" w14:textId="005DB589" w:rsidR="00161BFE" w:rsidRDefault="00161BFE" w:rsidP="00161B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B6AB4">
        <w:rPr>
          <w:rFonts w:ascii="Times New Roman" w:hAnsi="Times New Roman" w:cs="Times New Roman"/>
          <w:sz w:val="24"/>
          <w:szCs w:val="24"/>
        </w:rPr>
        <w:t>01.11.2025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B6AB4">
        <w:rPr>
          <w:rFonts w:ascii="Times New Roman" w:hAnsi="Times New Roman" w:cs="Times New Roman"/>
          <w:sz w:val="24"/>
          <w:szCs w:val="24"/>
        </w:rPr>
        <w:t>3611-ПА</w:t>
      </w:r>
    </w:p>
    <w:p w14:paraId="40CA1418" w14:textId="77777777" w:rsidR="00161BFE" w:rsidRDefault="00161BFE" w:rsidP="00161BF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71A5A0" w14:textId="77777777" w:rsidR="00161BFE" w:rsidRDefault="00161BFE" w:rsidP="00A65C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17A453" w14:textId="22BBE13C" w:rsidR="009E76D9" w:rsidRPr="00161BFE" w:rsidRDefault="009E76D9" w:rsidP="00A65C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FE">
        <w:rPr>
          <w:rFonts w:ascii="Times New Roman" w:hAnsi="Times New Roman" w:cs="Times New Roman"/>
          <w:b/>
          <w:sz w:val="24"/>
          <w:szCs w:val="24"/>
        </w:rPr>
        <w:t>ДОПОЛНИТЕЛЬНОЕ СОГЛАШЕНИЕ №</w:t>
      </w:r>
      <w:r w:rsidR="00161BFE" w:rsidRPr="00161BFE">
        <w:rPr>
          <w:rFonts w:ascii="Times New Roman" w:hAnsi="Times New Roman" w:cs="Times New Roman"/>
          <w:b/>
          <w:sz w:val="24"/>
          <w:szCs w:val="24"/>
        </w:rPr>
        <w:t>_____</w:t>
      </w:r>
      <w:r w:rsidRPr="00161B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07E051" w14:textId="77777777" w:rsidR="0002317D" w:rsidRDefault="0002317D" w:rsidP="000231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BFE">
        <w:rPr>
          <w:rFonts w:ascii="Times New Roman" w:hAnsi="Times New Roman" w:cs="Times New Roman"/>
          <w:b/>
          <w:sz w:val="24"/>
          <w:szCs w:val="24"/>
        </w:rPr>
        <w:t>к муниципальному контракту № 1272/2021-МК от 20.12.2021г. на выполнение работ,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 (ЛОТ 8)</w:t>
      </w:r>
    </w:p>
    <w:p w14:paraId="35BC5987" w14:textId="77777777" w:rsidR="00161BFE" w:rsidRPr="00161BFE" w:rsidRDefault="00161BFE" w:rsidP="000231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6"/>
        <w:gridCol w:w="5187"/>
      </w:tblGrid>
      <w:tr w:rsidR="00917518" w:rsidRPr="00917518" w14:paraId="4F6F2E28" w14:textId="77777777" w:rsidTr="00161BFE">
        <w:tc>
          <w:tcPr>
            <w:tcW w:w="4736" w:type="dxa"/>
          </w:tcPr>
          <w:p w14:paraId="025AB7DA" w14:textId="77777777" w:rsidR="00917518" w:rsidRPr="00917518" w:rsidRDefault="00917518" w:rsidP="00925F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17518">
              <w:rPr>
                <w:rFonts w:ascii="Times New Roman" w:hAnsi="Times New Roman" w:cs="Times New Roman"/>
                <w:sz w:val="26"/>
                <w:szCs w:val="26"/>
              </w:rPr>
              <w:t>Московская область,</w:t>
            </w:r>
          </w:p>
          <w:p w14:paraId="6D4BD180" w14:textId="77777777" w:rsidR="00917518" w:rsidRPr="00917518" w:rsidRDefault="00917518" w:rsidP="00925F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917518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02317D">
              <w:rPr>
                <w:rFonts w:ascii="Times New Roman" w:hAnsi="Times New Roman" w:cs="Times New Roman"/>
                <w:sz w:val="26"/>
                <w:szCs w:val="26"/>
              </w:rPr>
              <w:t>Сергиев Посад</w:t>
            </w:r>
          </w:p>
        </w:tc>
        <w:tc>
          <w:tcPr>
            <w:tcW w:w="5187" w:type="dxa"/>
          </w:tcPr>
          <w:p w14:paraId="10B11B42" w14:textId="77777777" w:rsidR="00917518" w:rsidRPr="00917518" w:rsidRDefault="00917518" w:rsidP="00925F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6F71D7" w14:textId="77777777" w:rsidR="00917518" w:rsidRPr="00917518" w:rsidRDefault="00917518" w:rsidP="00925F0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17518">
              <w:rPr>
                <w:rFonts w:ascii="Times New Roman" w:hAnsi="Times New Roman" w:cs="Times New Roman"/>
                <w:sz w:val="26"/>
                <w:szCs w:val="26"/>
              </w:rPr>
              <w:t>«___» _________ 2025 г.</w:t>
            </w:r>
          </w:p>
        </w:tc>
      </w:tr>
    </w:tbl>
    <w:p w14:paraId="774A817B" w14:textId="77777777" w:rsidR="00015544" w:rsidRPr="00161BFE" w:rsidRDefault="00015544" w:rsidP="00A65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F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563A6F" w14:textId="6E99341B" w:rsidR="00015544" w:rsidRPr="00161BFE" w:rsidRDefault="0002317D" w:rsidP="00161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Администрация Сергиево-Посадского городского округа Московской области, именуемое </w:t>
      </w:r>
      <w:r w:rsidR="00FF20F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в дальнейшем «Заказчик», </w:t>
      </w:r>
      <w:r w:rsidR="00161BFE" w:rsidRPr="00161BFE">
        <w:rPr>
          <w:rFonts w:ascii="Times New Roman" w:eastAsia="Calibri" w:hAnsi="Times New Roman" w:cs="Times New Roman"/>
          <w:sz w:val="24"/>
          <w:szCs w:val="24"/>
        </w:rPr>
        <w:t>в лице Заместителя главы городского округа Кошелева Ильи Григорьевича, действующего на основании Распоряжения главы Сергиево-Посадского городского округа от 01.10.2025 №58-РГ  «О наделении частью обязанностей по исполнению полномочий»</w:t>
      </w:r>
      <w:r w:rsidR="004527AA" w:rsidRPr="00161BFE">
        <w:rPr>
          <w:rFonts w:ascii="Times New Roman" w:eastAsia="Calibri" w:hAnsi="Times New Roman" w:cs="Times New Roman"/>
          <w:sz w:val="24"/>
          <w:szCs w:val="24"/>
        </w:rPr>
        <w:t>, с одной стороны и Акционерное общество «МОСТРАНСАВТО», именуемое</w:t>
      </w:r>
      <w:r w:rsidR="00EC3FC2" w:rsidRPr="00161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20F3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4527AA" w:rsidRPr="00161BFE">
        <w:rPr>
          <w:rFonts w:ascii="Times New Roman" w:eastAsia="Calibri" w:hAnsi="Times New Roman" w:cs="Times New Roman"/>
          <w:sz w:val="24"/>
          <w:szCs w:val="24"/>
        </w:rPr>
        <w:t xml:space="preserve">в дальнейшем «Подрядчик», </w:t>
      </w:r>
      <w:r w:rsidR="00917518" w:rsidRPr="00161BFE">
        <w:rPr>
          <w:rFonts w:ascii="Times New Roman" w:eastAsia="Calibri" w:hAnsi="Times New Roman" w:cs="Times New Roman"/>
          <w:sz w:val="24"/>
          <w:szCs w:val="24"/>
        </w:rPr>
        <w:t>в лице директора по</w:t>
      </w:r>
      <w:r w:rsidR="00917518" w:rsidRPr="00161BFE">
        <w:rPr>
          <w:rFonts w:ascii="Times New Roman" w:hAnsi="Times New Roman" w:cs="Times New Roman"/>
          <w:sz w:val="24"/>
          <w:szCs w:val="24"/>
        </w:rPr>
        <w:t xml:space="preserve"> транспортной работе Максимкина Виктора Николаевича, действующего на основании доверенности от 08.11.2024 № ОД-1266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 xml:space="preserve">, с другой стороны, вместе именуемые «Стороны» и каждый в  отдельности «Сторона», </w:t>
      </w:r>
      <w:r w:rsidR="00DB3DFC" w:rsidRPr="00161BFE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FF20F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B3DFC" w:rsidRPr="00161BFE">
        <w:rPr>
          <w:rFonts w:ascii="Times New Roman" w:eastAsia="Times New Roman" w:hAnsi="Times New Roman" w:cs="Times New Roman"/>
          <w:sz w:val="24"/>
          <w:szCs w:val="24"/>
        </w:rPr>
        <w:t xml:space="preserve">с ч. 65.1 ст. 112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>Федерального закона от 05.04.2013</w:t>
      </w:r>
      <w:r w:rsidR="00017CF6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</w:t>
      </w:r>
      <w:r w:rsidR="00FF20F3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 xml:space="preserve">(далее – Федеральный закон № 44-ФЗ) </w:t>
      </w:r>
      <w:r w:rsidR="00420839" w:rsidRPr="00161BFE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="008331B8" w:rsidRPr="00161BF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161BFE" w:rsidRPr="00161BF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FF20F3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161BFE" w:rsidRPr="00161BFE">
        <w:rPr>
          <w:rFonts w:ascii="Times New Roman" w:eastAsia="Times New Roman" w:hAnsi="Times New Roman" w:cs="Times New Roman"/>
          <w:sz w:val="24"/>
          <w:szCs w:val="24"/>
        </w:rPr>
        <w:t>Сергиево-Посадского городского округа Московской области от «___»_</w:t>
      </w:r>
      <w:r w:rsidR="00161BFE">
        <w:rPr>
          <w:rFonts w:ascii="Times New Roman" w:eastAsia="Times New Roman" w:hAnsi="Times New Roman" w:cs="Times New Roman"/>
          <w:sz w:val="24"/>
          <w:szCs w:val="24"/>
        </w:rPr>
        <w:t>_</w:t>
      </w:r>
      <w:r w:rsidR="00161BFE" w:rsidRPr="00161BFE">
        <w:rPr>
          <w:rFonts w:ascii="Times New Roman" w:eastAsia="Times New Roman" w:hAnsi="Times New Roman" w:cs="Times New Roman"/>
          <w:sz w:val="24"/>
          <w:szCs w:val="24"/>
        </w:rPr>
        <w:t>______ 202</w:t>
      </w:r>
      <w:r w:rsidR="00161BF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61BFE" w:rsidRPr="00161BFE">
        <w:rPr>
          <w:rFonts w:ascii="Times New Roman" w:eastAsia="Times New Roman" w:hAnsi="Times New Roman" w:cs="Times New Roman"/>
          <w:sz w:val="24"/>
          <w:szCs w:val="24"/>
        </w:rPr>
        <w:t xml:space="preserve"> №_______ </w:t>
      </w:r>
      <w:r w:rsidR="00161B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="00161BFE" w:rsidRPr="00161BF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161BFE">
        <w:rPr>
          <w:rFonts w:ascii="Times New Roman" w:eastAsia="Calibri" w:hAnsi="Times New Roman"/>
          <w:sz w:val="24"/>
          <w:szCs w:val="24"/>
        </w:rPr>
        <w:t xml:space="preserve">Об изменении существенных  условий муниципального контракта </w:t>
      </w:r>
      <w:r w:rsidR="00161BFE" w:rsidRPr="00D474CC">
        <w:rPr>
          <w:rFonts w:ascii="Times New Roman" w:eastAsiaTheme="minorHAnsi" w:hAnsi="Times New Roman"/>
          <w:sz w:val="24"/>
          <w:szCs w:val="24"/>
        </w:rPr>
        <w:t>от 20.12.2021</w:t>
      </w:r>
      <w:r w:rsidR="00161BFE">
        <w:rPr>
          <w:rFonts w:ascii="Times New Roman" w:eastAsiaTheme="minorHAnsi" w:hAnsi="Times New Roman"/>
          <w:sz w:val="24"/>
          <w:szCs w:val="24"/>
        </w:rPr>
        <w:t xml:space="preserve">                                          </w:t>
      </w:r>
      <w:r w:rsidR="00161BFE" w:rsidRPr="008263BD">
        <w:rPr>
          <w:rFonts w:ascii="Times New Roman" w:eastAsiaTheme="minorHAnsi" w:hAnsi="Times New Roman"/>
          <w:sz w:val="24"/>
          <w:szCs w:val="24"/>
        </w:rPr>
        <w:t>№ 1272/2021-МК</w:t>
      </w:r>
      <w:r w:rsidR="00161BFE">
        <w:rPr>
          <w:rFonts w:ascii="Times New Roman" w:hAnsi="Times New Roman" w:cs="Times New Roman"/>
          <w:sz w:val="26"/>
          <w:szCs w:val="26"/>
        </w:rPr>
        <w:t>»</w:t>
      </w:r>
      <w:r w:rsidR="008331B8" w:rsidRPr="00161BFE">
        <w:rPr>
          <w:rFonts w:ascii="Times New Roman" w:eastAsia="Times New Roman" w:hAnsi="Times New Roman" w:cs="Times New Roman"/>
          <w:sz w:val="24"/>
          <w:szCs w:val="24"/>
        </w:rPr>
        <w:t xml:space="preserve"> и иных нормативных правовых актов Российской</w:t>
      </w:r>
      <w:r w:rsidR="00420839" w:rsidRPr="00161BFE">
        <w:rPr>
          <w:rFonts w:ascii="Times New Roman" w:eastAsia="Times New Roman" w:hAnsi="Times New Roman" w:cs="Times New Roman"/>
          <w:sz w:val="24"/>
          <w:szCs w:val="24"/>
        </w:rPr>
        <w:t xml:space="preserve"> Федерации и Московской области</w:t>
      </w:r>
      <w:r w:rsidR="008331B8" w:rsidRPr="00161B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257395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7518" w:rsidRPr="00161BFE">
        <w:rPr>
          <w:rFonts w:ascii="Times New Roman" w:hAnsi="Times New Roman" w:cs="Times New Roman"/>
          <w:sz w:val="24"/>
          <w:szCs w:val="24"/>
        </w:rPr>
        <w:t>а также в соответствии с п. 11.7. муниципального контракта</w:t>
      </w:r>
      <w:r w:rsidR="00917518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>заключили настоящее дополнительное соглашение</w:t>
      </w:r>
      <w:r w:rsidR="00917518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 xml:space="preserve">(далее – </w:t>
      </w:r>
      <w:r w:rsidR="00A23B93" w:rsidRPr="00161BFE">
        <w:rPr>
          <w:rFonts w:ascii="Times New Roman" w:eastAsia="Times New Roman" w:hAnsi="Times New Roman" w:cs="Times New Roman"/>
          <w:sz w:val="24"/>
          <w:szCs w:val="24"/>
        </w:rPr>
        <w:t>Дополнительное с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 xml:space="preserve">оглашение) к </w:t>
      </w:r>
      <w:r w:rsidR="00917518" w:rsidRPr="00161BF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муниципальному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>контракту</w:t>
      </w:r>
      <w:r w:rsidR="00917518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BFE">
        <w:rPr>
          <w:rFonts w:ascii="Times New Roman" w:eastAsia="Times New Roman" w:hAnsi="Times New Roman" w:cs="Times New Roman"/>
          <w:sz w:val="24"/>
          <w:szCs w:val="24"/>
        </w:rPr>
        <w:t>№1272/2021</w:t>
      </w:r>
      <w:r w:rsidRPr="00161BFE">
        <w:rPr>
          <w:rFonts w:ascii="Times New Roman" w:hAnsi="Times New Roman" w:cs="Times New Roman"/>
          <w:sz w:val="24"/>
          <w:szCs w:val="24"/>
        </w:rPr>
        <w:t>-МК от 20.12.2021</w:t>
      </w:r>
      <w:r w:rsidRPr="00161B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6D9" w:rsidRPr="00161BFE">
        <w:rPr>
          <w:rFonts w:ascii="Times New Roman" w:eastAsia="Times New Roman" w:hAnsi="Times New Roman" w:cs="Times New Roman"/>
          <w:sz w:val="24"/>
          <w:szCs w:val="24"/>
        </w:rPr>
        <w:t xml:space="preserve"> (далее – Контракт) о нижеследующем</w:t>
      </w:r>
      <w:r w:rsidR="00015544" w:rsidRPr="00161BF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0C536C" w14:textId="77777777" w:rsidR="009860FD" w:rsidRPr="00161BFE" w:rsidRDefault="009860FD" w:rsidP="00A65CD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BFE">
        <w:rPr>
          <w:rFonts w:ascii="Times New Roman" w:eastAsia="Times New Roman" w:hAnsi="Times New Roman" w:cs="Times New Roman"/>
          <w:sz w:val="24"/>
          <w:szCs w:val="24"/>
        </w:rPr>
        <w:t>Внести в Контракт следующие изменения:</w:t>
      </w:r>
    </w:p>
    <w:p w14:paraId="7EE91852" w14:textId="77777777" w:rsidR="005B11FA" w:rsidRPr="00161BFE" w:rsidRDefault="005B11FA" w:rsidP="005B11FA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пункт 2.2 изложить в следующей редакции:</w:t>
      </w:r>
    </w:p>
    <w:p w14:paraId="4F56F1F2" w14:textId="4A14B465" w:rsidR="0002317D" w:rsidRPr="00161BFE" w:rsidRDefault="005B11FA" w:rsidP="00161BF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«</w:t>
      </w:r>
      <w:r w:rsidR="0002317D" w:rsidRPr="00161BFE">
        <w:rPr>
          <w:rFonts w:ascii="Times New Roman" w:eastAsia="Calibri" w:hAnsi="Times New Roman" w:cs="Times New Roman"/>
          <w:sz w:val="24"/>
          <w:szCs w:val="24"/>
        </w:rPr>
        <w:t xml:space="preserve">2.2. Цена Контракта составляет: </w:t>
      </w:r>
      <w:r w:rsidR="0002317D" w:rsidRPr="00A85FA7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8465B" w:rsidRPr="00A85FA7">
        <w:rPr>
          <w:rFonts w:ascii="Times New Roman" w:eastAsia="Calibri" w:hAnsi="Times New Roman" w:cs="Times New Roman"/>
          <w:b/>
          <w:sz w:val="24"/>
          <w:szCs w:val="24"/>
        </w:rPr>
        <w:t>47 890 557</w:t>
      </w:r>
      <w:r w:rsidR="0002317D" w:rsidRPr="00A85F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8465B" w:rsidRPr="00A85FA7">
        <w:rPr>
          <w:rFonts w:ascii="Times New Roman" w:eastAsia="Calibri" w:hAnsi="Times New Roman" w:cs="Times New Roman"/>
          <w:sz w:val="24"/>
          <w:szCs w:val="24"/>
        </w:rPr>
        <w:t xml:space="preserve">Триста сорок семь миллионов восемьсот девяносто тысяч пятьсот пятьдесят семь) рублей </w:t>
      </w:r>
      <w:r w:rsidR="0048465B" w:rsidRPr="00A85FA7">
        <w:rPr>
          <w:rFonts w:ascii="Times New Roman" w:eastAsia="Calibri" w:hAnsi="Times New Roman" w:cs="Times New Roman"/>
          <w:b/>
          <w:sz w:val="24"/>
          <w:szCs w:val="24"/>
        </w:rPr>
        <w:t>32</w:t>
      </w:r>
      <w:r w:rsidR="0048465B" w:rsidRPr="00A85F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8465B" w:rsidRPr="00161BFE">
        <w:rPr>
          <w:rFonts w:ascii="Times New Roman" w:eastAsia="Calibri" w:hAnsi="Times New Roman" w:cs="Times New Roman"/>
          <w:sz w:val="24"/>
          <w:szCs w:val="24"/>
        </w:rPr>
        <w:t>тридцать две) копейки</w:t>
      </w:r>
      <w:r w:rsidR="0002317D" w:rsidRPr="00161BFE">
        <w:rPr>
          <w:rFonts w:ascii="Times New Roman" w:eastAsia="Calibri" w:hAnsi="Times New Roman" w:cs="Times New Roman"/>
          <w:sz w:val="24"/>
          <w:szCs w:val="24"/>
        </w:rPr>
        <w:t xml:space="preserve"> НДС не облагается в соответствии с пунктом 7.1 части 2 статьи 149 Налогового Кодекса Российской Федерации.</w:t>
      </w:r>
    </w:p>
    <w:p w14:paraId="558CBEAF" w14:textId="77777777" w:rsidR="0002317D" w:rsidRPr="00161BFE" w:rsidRDefault="0002317D" w:rsidP="000231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8B9190" w14:textId="77777777" w:rsidR="0048465B" w:rsidRPr="00161BFE" w:rsidRDefault="0002317D" w:rsidP="004846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48465B" w:rsidRPr="00161BFE">
        <w:rPr>
          <w:rFonts w:ascii="Times New Roman" w:eastAsia="Calibri" w:hAnsi="Times New Roman" w:cs="Times New Roman"/>
          <w:sz w:val="24"/>
          <w:szCs w:val="24"/>
        </w:rPr>
        <w:t xml:space="preserve">КБК </w:t>
      </w:r>
    </w:p>
    <w:p w14:paraId="465C1874" w14:textId="77777777" w:rsidR="0048465B" w:rsidRPr="00161BFE" w:rsidRDefault="0048465B" w:rsidP="00484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2022 - 929-0408-14102S1570-244</w:t>
      </w:r>
    </w:p>
    <w:p w14:paraId="5622FD7F" w14:textId="77777777" w:rsidR="0048465B" w:rsidRPr="00161BFE" w:rsidRDefault="0048465B" w:rsidP="00484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2023 - 929-0408-14102S1570-244</w:t>
      </w:r>
    </w:p>
    <w:p w14:paraId="1763C56F" w14:textId="77777777" w:rsidR="0048465B" w:rsidRPr="00161BFE" w:rsidRDefault="0048465B" w:rsidP="00484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2024 - 929-0408-14102S1570-244</w:t>
      </w:r>
    </w:p>
    <w:p w14:paraId="6999F40F" w14:textId="77777777" w:rsidR="0048465B" w:rsidRPr="00161BFE" w:rsidRDefault="0048465B" w:rsidP="004846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2025 - 929-0408-14102S1570-244</w:t>
      </w:r>
    </w:p>
    <w:p w14:paraId="37212E2E" w14:textId="5234E141" w:rsidR="0002317D" w:rsidRPr="00161BFE" w:rsidRDefault="0002317D" w:rsidP="0048465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C46A4F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Источники финансирования: </w:t>
      </w:r>
    </w:p>
    <w:p w14:paraId="672F0FB2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бюджет Московской области:</w:t>
      </w:r>
    </w:p>
    <w:p w14:paraId="137A05F2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2022 год – 58 593 000 рублей 00 копеек;</w:t>
      </w:r>
    </w:p>
    <w:p w14:paraId="4B42DD12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2023 год – 32 732 521 рубль 85 копеек;</w:t>
      </w:r>
    </w:p>
    <w:p w14:paraId="5F27D24E" w14:textId="44410AA9" w:rsidR="0048465B" w:rsidRPr="00161BFE" w:rsidRDefault="0048465B" w:rsidP="00484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A85F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2024 год – 32 885 448 рубль 48 копеек;  </w:t>
      </w:r>
    </w:p>
    <w:p w14:paraId="15BBE137" w14:textId="246EA873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FA7">
        <w:rPr>
          <w:rFonts w:ascii="Times New Roman" w:eastAsia="Calibri" w:hAnsi="Times New Roman" w:cs="Times New Roman"/>
          <w:sz w:val="24"/>
          <w:szCs w:val="24"/>
        </w:rPr>
        <w:t xml:space="preserve">2025 год – 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56 948 201</w:t>
      </w:r>
      <w:r w:rsidRPr="00A85FA7">
        <w:rPr>
          <w:rFonts w:ascii="Times New Roman" w:eastAsia="Calibri" w:hAnsi="Times New Roman" w:cs="Times New Roman"/>
          <w:sz w:val="24"/>
          <w:szCs w:val="24"/>
        </w:rPr>
        <w:t xml:space="preserve"> рублей 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44</w:t>
      </w:r>
      <w:r w:rsidRPr="00A85FA7">
        <w:rPr>
          <w:rFonts w:ascii="Times New Roman" w:eastAsia="Calibri" w:hAnsi="Times New Roman" w:cs="Times New Roman"/>
          <w:sz w:val="24"/>
          <w:szCs w:val="24"/>
        </w:rPr>
        <w:t> копе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й</w:t>
      </w:r>
      <w:r w:rsidRPr="00A85FA7">
        <w:rPr>
          <w:rFonts w:ascii="Times New Roman" w:eastAsia="Calibri" w:hAnsi="Times New Roman" w:cs="Times New Roman"/>
          <w:sz w:val="24"/>
          <w:szCs w:val="24"/>
        </w:rPr>
        <w:t>к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и</w:t>
      </w:r>
      <w:r w:rsidRPr="00A85FA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62562F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B910BC3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бюджет Сергиево-Посадского городского округа Московской области: </w:t>
      </w:r>
    </w:p>
    <w:p w14:paraId="467D04A4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2022 год – 48 709 350 рублей 00 копеек;</w:t>
      </w:r>
    </w:p>
    <w:p w14:paraId="4527E863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2023 год – 49 098 782 рубля 77 копеек;</w:t>
      </w:r>
    </w:p>
    <w:p w14:paraId="270AEB84" w14:textId="77777777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2024 год – 49 328 172 рублей 72 копейки;</w:t>
      </w:r>
    </w:p>
    <w:p w14:paraId="68FA00B7" w14:textId="675CF448" w:rsidR="0048465B" w:rsidRPr="00161BFE" w:rsidRDefault="0048465B" w:rsidP="0048465B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85FA7">
        <w:rPr>
          <w:rFonts w:ascii="Times New Roman" w:eastAsia="Calibri" w:hAnsi="Times New Roman" w:cs="Times New Roman"/>
          <w:sz w:val="24"/>
          <w:szCs w:val="24"/>
        </w:rPr>
        <w:t>2025 год – 19 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595</w:t>
      </w:r>
      <w:r w:rsidRPr="00A85FA7">
        <w:rPr>
          <w:rFonts w:ascii="Times New Roman" w:eastAsia="Calibri" w:hAnsi="Times New Roman" w:cs="Times New Roman"/>
          <w:sz w:val="24"/>
          <w:szCs w:val="24"/>
        </w:rPr>
        <w:t> 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080</w:t>
      </w:r>
      <w:r w:rsidRPr="00A85FA7">
        <w:rPr>
          <w:rFonts w:ascii="Times New Roman" w:eastAsia="Calibri" w:hAnsi="Times New Roman" w:cs="Times New Roman"/>
          <w:sz w:val="24"/>
          <w:szCs w:val="24"/>
        </w:rPr>
        <w:t xml:space="preserve"> рубль </w:t>
      </w:r>
      <w:r w:rsidR="00A85FA7" w:rsidRPr="00A85FA7">
        <w:rPr>
          <w:rFonts w:ascii="Times New Roman" w:eastAsia="Calibri" w:hAnsi="Times New Roman" w:cs="Times New Roman"/>
          <w:sz w:val="24"/>
          <w:szCs w:val="24"/>
        </w:rPr>
        <w:t>06</w:t>
      </w:r>
      <w:r w:rsidRPr="00A85FA7">
        <w:rPr>
          <w:rFonts w:ascii="Times New Roman" w:eastAsia="Calibri" w:hAnsi="Times New Roman" w:cs="Times New Roman"/>
          <w:sz w:val="24"/>
          <w:szCs w:val="24"/>
        </w:rPr>
        <w:t xml:space="preserve"> копеек;</w:t>
      </w:r>
    </w:p>
    <w:p w14:paraId="4089CE84" w14:textId="77777777" w:rsidR="0048465B" w:rsidRPr="00161BFE" w:rsidRDefault="0048465B" w:rsidP="0002317D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3673D07F" w14:textId="77777777" w:rsidR="0002317D" w:rsidRPr="00161BFE" w:rsidRDefault="0002317D" w:rsidP="000231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Цена этапа исполнения Контракта составляет:</w:t>
      </w:r>
    </w:p>
    <w:p w14:paraId="14126577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2.2.1. 1 квартал 2022 года в размере 25 975 343,09 (двадцать пять миллионов девятьсот семьдесят пять тысяч триста сорок три рубля девять копеек);</w:t>
      </w:r>
    </w:p>
    <w:p w14:paraId="20CB4B18" w14:textId="7CD38DD2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2.2.2. 2 квартал 2022 года в размере 26 968 405,09</w:t>
      </w:r>
      <w:r w:rsidR="005831C5" w:rsidRPr="00161B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61BFE">
        <w:rPr>
          <w:rFonts w:ascii="Times New Roman" w:eastAsia="Calibri" w:hAnsi="Times New Roman" w:cs="Times New Roman"/>
          <w:sz w:val="24"/>
          <w:szCs w:val="24"/>
        </w:rPr>
        <w:t>(двадцать шесть миллионов девятьсот шестьдесят восемь тысяч четыреста пять рублей девять копеек);</w:t>
      </w:r>
    </w:p>
    <w:p w14:paraId="320C886C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2.2.3. 3 квартал 2022 года в размере 27 367 303,59 (двадцать семь миллионов триста шестьдесят семь тысяч триста три рубля пятьдесят девять копеек);</w:t>
      </w:r>
    </w:p>
    <w:p w14:paraId="25DA739F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2.2.4. октябрь 2022 года в размере 9 090 114,81 (девять миллионов девяносто тысяч сто четырнадцать рублей восемьдесят одна копейка);</w:t>
      </w:r>
    </w:p>
    <w:p w14:paraId="4892732D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2.2.5. ноябрь 2022 года в размере 8 799 525,86 (восемь миллионов семьсот девяносто девять тысяч пятьсот двадцать пять рублей восемьдесят шесть копеек);</w:t>
      </w:r>
    </w:p>
    <w:p w14:paraId="35596C13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2.2.6.1. с 01.12.2022г. – 14.12.2022г. в размере 4 216 036,41 (четыре миллиона двести шестнадцать тысяч тридцать шесть рублей сорок одна копейка);</w:t>
      </w:r>
    </w:p>
    <w:p w14:paraId="4293EFDE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2.2.6.2. с 15.12.2022г. – 31.12.2022г. в размере 4 885 621,15 (четыре миллиона восемьсот восемьдесят пять тысяч шестьсот двадцать один рубль пятнадцать копеек);</w:t>
      </w:r>
    </w:p>
    <w:p w14:paraId="4065DEC1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2.2.7. 1 квартал 2023 года в размере 19 934 462,42 (девятнадцать миллионов девятьсот тридцать четыре тысячи четыреста шестьдесят два рубля сорок две копейки);</w:t>
      </w:r>
    </w:p>
    <w:p w14:paraId="1F1F7A6A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2.2.8. 2 квартал 2023 года в размере 20 856 864,47(двадцать миллионов восемьсот пятьдесят шесть тысяч восемьсот шестьдесят четыре рубля сорок семь копеек.);</w:t>
      </w:r>
    </w:p>
    <w:p w14:paraId="15A8085B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2.2.9. 3 квартал 2023 года в размере 20 733 106,84(двадцать миллионов семьсот тридцать три тысячи сто шесть рублей восемьдесят четыре копейки.);</w:t>
      </w:r>
    </w:p>
    <w:p w14:paraId="6A554859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2.2.10. октябрь 2023 года в размере 6 840 396,46 (шесть миллионов восемьсот сорок тысяч триста девяносто шесть рублей сорок шесть копеек.);</w:t>
      </w:r>
    </w:p>
    <w:p w14:paraId="64C56E7F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 xml:space="preserve">2.2.11. ноябрь 2023 года в размере 6 620 616,23 (шесть миллионов шестьсот двадцать тысяч шестьсот шестнадцать рублей двадцать три копейки.); </w:t>
      </w:r>
    </w:p>
    <w:p w14:paraId="052CFB1F" w14:textId="77777777" w:rsidR="0002317D" w:rsidRPr="00161BFE" w:rsidRDefault="0002317D" w:rsidP="000231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2.2.12.1. с 01.12.2023г. – 10.12.2023г. в размере 2 208 341,35 (два миллиона двести восемь тысяч триста сорок один рубль тридцать пять копеек);</w:t>
      </w:r>
    </w:p>
    <w:p w14:paraId="29AA86D7" w14:textId="77777777" w:rsidR="0002317D" w:rsidRPr="00161BFE" w:rsidRDefault="0002317D" w:rsidP="000231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2.2.12.2. с 11.12.2023г. – 31.12.2023г. в размере 4 637 516,85 (четыре миллиона шестьсот тридцать семь тысяч пятьсот шестнадцать рублей восемьдесят пять копеек);</w:t>
      </w:r>
    </w:p>
    <w:p w14:paraId="0E03B0E3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2.2.13. 1 квартал 2024 года в размере 20 538 844,91 (двадцать миллионов пятьсот тридцать восемь тысяч восемьсот сорок четыре рубля девяносто одна копейка);</w:t>
      </w:r>
    </w:p>
    <w:p w14:paraId="3EA5B295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2.2.14. 2 квартал 2024 года в размере 20 199 740,52</w:t>
      </w:r>
      <w:r w:rsidRPr="00161BFE">
        <w:rPr>
          <w:rFonts w:ascii="Times New Roman" w:eastAsia="Calibri" w:hAnsi="Times New Roman" w:cs="Times New Roman"/>
          <w:sz w:val="24"/>
          <w:szCs w:val="24"/>
        </w:rPr>
        <w:tab/>
        <w:t xml:space="preserve"> (двадцать миллионов сто девяносто девять тысяч семьсот сорок рублей пятьдесят две копейки.);</w:t>
      </w:r>
    </w:p>
    <w:p w14:paraId="75C0C7DB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2.2.15. 3 квартал 2024 года в размере 20 814 805,01 (двадцать миллионов восемьсот четырнадцать тысяч восемьсот пять рублей одна копейка);</w:t>
      </w:r>
    </w:p>
    <w:p w14:paraId="7FC01291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2.2.16. октябрь 2024 года в размере 6 981 722,48(шесть миллионов девятьсот восемьдесят одна тысяча семьсот двадцать два рубля сорок восемь копеек);</w:t>
      </w:r>
    </w:p>
    <w:p w14:paraId="0695482E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2.2.17. ноябрь 2024 года в размере 6 729 090,75 (шесть миллионов семьсот двадцать девять тысяч девяносто рублей семьдесят пять копеек);</w:t>
      </w:r>
    </w:p>
    <w:p w14:paraId="27FEB7CC" w14:textId="77777777" w:rsidR="0002317D" w:rsidRPr="00161BFE" w:rsidRDefault="0002317D" w:rsidP="000231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2.2.18.1. с 01.12.2024г. – 10.12.2024г. в размере 2 241 747,59 (два миллиона двести сорок одна тысяча семьсот сорок семь рублей пятьдесят девять копеек);</w:t>
      </w:r>
    </w:p>
    <w:p w14:paraId="71DDD197" w14:textId="77777777" w:rsidR="0002317D" w:rsidRPr="00161BFE" w:rsidRDefault="0002317D" w:rsidP="000231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2.2.18.2. с 11.12.2024г. – 31.12.2024г. в размере 4 707 669,94 (четыре миллиона семьсот семь тысяч шестьсот шестьдесят девять рублей девяносто четыре копейки);</w:t>
      </w:r>
    </w:p>
    <w:p w14:paraId="7E472C6D" w14:textId="77777777" w:rsidR="0002317D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2.2.19. 1 квартал 2025 года в размере 18 755 944,07 (восемнадцать миллионов семьсот пятьдесят пять тысяч девятьсот сорок четыре рубля семь копеек);</w:t>
      </w:r>
    </w:p>
    <w:p w14:paraId="6E9F0569" w14:textId="77777777" w:rsidR="004364B4" w:rsidRPr="00161BFE" w:rsidRDefault="0002317D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2.2.20. 2 квартал 2025 года в размере 19 145 221,24 (девятнадцать миллионов сто сорок пять тысяч двести двадцать один рубль двадцать четыре копейки)</w:t>
      </w:r>
      <w:r w:rsidR="00917518" w:rsidRPr="00161BFE">
        <w:rPr>
          <w:rFonts w:ascii="Times New Roman" w:hAnsi="Times New Roman" w:cs="Times New Roman"/>
          <w:sz w:val="24"/>
          <w:szCs w:val="24"/>
        </w:rPr>
        <w:t>.</w:t>
      </w:r>
    </w:p>
    <w:p w14:paraId="05AEBE62" w14:textId="77777777" w:rsidR="0048465B" w:rsidRPr="00161BFE" w:rsidRDefault="0048465B" w:rsidP="0048465B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2.2.21. 3 квартал 2025 года в размере 19 490 933,27 (девятнадцать миллионов четыреста девяносто тысяч девятьсот тридцать три рубля двадцать семь копеек);</w:t>
      </w:r>
    </w:p>
    <w:p w14:paraId="70D4C42B" w14:textId="77777777" w:rsidR="00596643" w:rsidRDefault="00596643" w:rsidP="0048465B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6A0E1" w14:textId="77777777" w:rsidR="00596643" w:rsidRDefault="00596643" w:rsidP="0048465B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CA6F99" w14:textId="77777777" w:rsidR="0048465B" w:rsidRPr="00161BFE" w:rsidRDefault="0048465B" w:rsidP="0048465B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2.2.22. октябрь 2025 года в размере 6 454 158,02 (шесть миллионов четыреста пятьдесят четыре тысячи сто пятьдесят восемь рублей две копейки);</w:t>
      </w:r>
    </w:p>
    <w:p w14:paraId="40280AB0" w14:textId="77777777" w:rsidR="0048465B" w:rsidRPr="00161BFE" w:rsidRDefault="0048465B" w:rsidP="0048465B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2.2.23. ноябрь 2025 года в размере 6 237 839,07 (шесть миллионов двести тридцать семь тысяч восемьсот тридцать девять рублей семь копеек);</w:t>
      </w:r>
    </w:p>
    <w:p w14:paraId="5B2ECE10" w14:textId="77777777" w:rsidR="0048465B" w:rsidRPr="00161BFE" w:rsidRDefault="0048465B" w:rsidP="0048465B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2.2.24.1. с 01.12.2025г. – 07.12.2025г. в размере 922 740,83 (девятьсот двадцать две тысячи семьсот сорок рублей восемьдесят три копейки);</w:t>
      </w:r>
    </w:p>
    <w:p w14:paraId="0B8045D1" w14:textId="584BBC5B" w:rsidR="005B11FA" w:rsidRPr="00161BFE" w:rsidRDefault="0048465B" w:rsidP="0002317D">
      <w:pPr>
        <w:widowControl w:val="0"/>
        <w:autoSpaceDE w:val="0"/>
        <w:autoSpaceDN w:val="0"/>
        <w:adjustRightInd w:val="0"/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2.2.24.2. с 08.12.2025г. – 31.12.2025г. в размере 5 536 445,00 (пять миллионов пятьсот тридцать шесть тысяч четыреста сорок пять рублей ноль копеек).</w:t>
      </w:r>
      <w:r w:rsidR="001538D2" w:rsidRPr="00161BFE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53030BE9" w14:textId="77777777" w:rsidR="008F1D1C" w:rsidRPr="00161BFE" w:rsidRDefault="008F1D1C" w:rsidP="008F1D1C">
      <w:pPr>
        <w:pStyle w:val="a5"/>
        <w:numPr>
          <w:ilvl w:val="0"/>
          <w:numId w:val="1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пункт 2.7. изложить в следующей редакции:</w:t>
      </w:r>
    </w:p>
    <w:p w14:paraId="36ECD132" w14:textId="77777777" w:rsidR="008F1D1C" w:rsidRPr="00161BFE" w:rsidRDefault="008F1D1C" w:rsidP="008F1D1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BFE">
        <w:rPr>
          <w:rFonts w:ascii="Times New Roman" w:eastAsia="Times New Roman" w:hAnsi="Times New Roman" w:cs="Times New Roman"/>
          <w:sz w:val="24"/>
          <w:szCs w:val="24"/>
        </w:rPr>
        <w:t>«2.7. Оплата Заказчиком фактически выполненных работ осуществляется поэтапно</w:t>
      </w:r>
    </w:p>
    <w:p w14:paraId="7971F592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2.7.1. 1 этап – 1 квартал 2022 года;</w:t>
      </w:r>
    </w:p>
    <w:p w14:paraId="23E6D0A3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2.7.2. 2 этап – 2 квартал 2022 года;</w:t>
      </w:r>
    </w:p>
    <w:p w14:paraId="68DEB496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2.7.3. 3 этап – 3 квартал 2022 года;</w:t>
      </w:r>
    </w:p>
    <w:p w14:paraId="42C2C13F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2.7.4. 4 этап – октябрь 2022 года;</w:t>
      </w:r>
    </w:p>
    <w:p w14:paraId="447C7729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2.7.5. 5 этап – ноябрь 2022 года;</w:t>
      </w:r>
    </w:p>
    <w:p w14:paraId="75F44199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2.7.6. 6 этап – 01.12.2022г. – 14.12.2022г.;</w:t>
      </w:r>
    </w:p>
    <w:p w14:paraId="36858564" w14:textId="334B1B24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2.7.7. 7 этап – 1</w:t>
      </w:r>
      <w:r w:rsidR="00097DD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E6BD9">
        <w:rPr>
          <w:rFonts w:ascii="Times New Roman" w:eastAsia="Times New Roman" w:hAnsi="Times New Roman" w:cs="Times New Roman"/>
          <w:sz w:val="24"/>
          <w:szCs w:val="24"/>
        </w:rPr>
        <w:t>.12.2022г. – 31.12.2022г.;</w:t>
      </w:r>
    </w:p>
    <w:p w14:paraId="3B5B1C14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2.7.8. 8 этап – 1 квартал 2023 года;</w:t>
      </w:r>
    </w:p>
    <w:p w14:paraId="3151016F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2.7.9. 9 этап – 2 квартал 2023 года;</w:t>
      </w:r>
    </w:p>
    <w:p w14:paraId="0BB0D4D2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2.7.10. 10 этап – 3 квартал 2023 года;</w:t>
      </w:r>
    </w:p>
    <w:p w14:paraId="19E1396F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2.7.11. 11 этап – октябрь 2023 года;</w:t>
      </w:r>
    </w:p>
    <w:p w14:paraId="70651330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2.7.12. 12 этап – ноябрь 2023 года;</w:t>
      </w:r>
    </w:p>
    <w:p w14:paraId="709E1DA8" w14:textId="77777777" w:rsidR="007E6BD9" w:rsidRPr="007E6BD9" w:rsidRDefault="007E6BD9" w:rsidP="007E6BD9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2.7.13. 13 этап – 01.12.2023г. – 10.12.2023г.;</w:t>
      </w:r>
    </w:p>
    <w:p w14:paraId="7CE4B4BB" w14:textId="77777777" w:rsidR="007E6BD9" w:rsidRPr="007E6BD9" w:rsidRDefault="007E6BD9" w:rsidP="007E6BD9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2.7.14. 14 этап – 11.12.2023г. – 31.12.2023г.;</w:t>
      </w:r>
    </w:p>
    <w:p w14:paraId="6CF67021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2.7.15. 15 этап – 1 квартал 2024 года;</w:t>
      </w:r>
    </w:p>
    <w:p w14:paraId="4538881E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2.7.16. 16 этап – 2 квартал 2024 года;</w:t>
      </w:r>
    </w:p>
    <w:p w14:paraId="24CAB08E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2.7.17. 17 этап – 3 квартал 2024 года;</w:t>
      </w:r>
    </w:p>
    <w:p w14:paraId="0EE40045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2.7.18. 18 этап – октябрь 2024 года;</w:t>
      </w:r>
    </w:p>
    <w:p w14:paraId="5BEB11E2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2.7.19. 19 этап – ноябрь 2024 года;</w:t>
      </w:r>
    </w:p>
    <w:p w14:paraId="6419FB7E" w14:textId="77777777" w:rsidR="007E6BD9" w:rsidRPr="007E6BD9" w:rsidRDefault="007E6BD9" w:rsidP="007E6BD9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2.7.20. 20 этап – 01.12.2024г. – 10.12.2024г.;</w:t>
      </w:r>
    </w:p>
    <w:p w14:paraId="53D1FC4B" w14:textId="77777777" w:rsidR="007E6BD9" w:rsidRPr="007E6BD9" w:rsidRDefault="007E6BD9" w:rsidP="007E6BD9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2.7.21. 21 этап – 11.12.2024г. – 31.12.2024г.;</w:t>
      </w:r>
    </w:p>
    <w:p w14:paraId="39C8BC30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2.7.22. 22 этап – 1 квартал 2025 года;</w:t>
      </w:r>
    </w:p>
    <w:p w14:paraId="64E84957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2.7.23. 23 этап – 2 квартал 2025 года;</w:t>
      </w:r>
    </w:p>
    <w:p w14:paraId="3E526885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2.7.24. 24 этап – 3 квартал 2025 года;</w:t>
      </w:r>
    </w:p>
    <w:p w14:paraId="7A808EF4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2.7.25. 25 этап – октябрь 2025 года;</w:t>
      </w:r>
    </w:p>
    <w:p w14:paraId="30F92246" w14:textId="77777777" w:rsidR="007E6BD9" w:rsidRPr="007E6BD9" w:rsidRDefault="007E6BD9" w:rsidP="007E6BD9">
      <w:pPr>
        <w:pStyle w:val="a5"/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2.2.26. 26 этап – ноябрь 2025 года;</w:t>
      </w:r>
    </w:p>
    <w:p w14:paraId="60A4A62D" w14:textId="77777777" w:rsidR="007E6BD9" w:rsidRPr="007E6BD9" w:rsidRDefault="007E6BD9" w:rsidP="007E6BD9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2.7.27. 27 этап – 01.12.2025г. – 07.12.2025г.;</w:t>
      </w:r>
    </w:p>
    <w:p w14:paraId="278808E1" w14:textId="3C18245C" w:rsidR="007E6BD9" w:rsidRPr="007E6BD9" w:rsidRDefault="007E6BD9" w:rsidP="007E6BD9">
      <w:pPr>
        <w:pStyle w:val="a5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BD9">
        <w:rPr>
          <w:rFonts w:ascii="Times New Roman" w:eastAsia="Times New Roman" w:hAnsi="Times New Roman" w:cs="Times New Roman"/>
          <w:sz w:val="24"/>
          <w:szCs w:val="24"/>
        </w:rPr>
        <w:t>2.7.28. 28 этап – 08.12.2025г. – 31.12.</w:t>
      </w:r>
      <w:r>
        <w:rPr>
          <w:rFonts w:ascii="Times New Roman" w:eastAsia="Times New Roman" w:hAnsi="Times New Roman" w:cs="Times New Roman"/>
          <w:sz w:val="24"/>
          <w:szCs w:val="24"/>
        </w:rPr>
        <w:t>2025г.»</w:t>
      </w:r>
    </w:p>
    <w:p w14:paraId="67C2EE9C" w14:textId="77777777" w:rsidR="00323C8C" w:rsidRPr="00161BFE" w:rsidRDefault="00323C8C" w:rsidP="00323C8C">
      <w:pPr>
        <w:pStyle w:val="a3"/>
        <w:numPr>
          <w:ilvl w:val="0"/>
          <w:numId w:val="15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в пункте 2.14 Контракта:</w:t>
      </w:r>
    </w:p>
    <w:p w14:paraId="3C48D72D" w14:textId="314FEFA9" w:rsidR="006A61F5" w:rsidRPr="00161BFE" w:rsidRDefault="00596643" w:rsidP="006A61F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седьмой исключить;</w:t>
      </w:r>
    </w:p>
    <w:p w14:paraId="5BE24A4F" w14:textId="7627B16A" w:rsidR="006A61F5" w:rsidRPr="00161BFE" w:rsidRDefault="006A61F5" w:rsidP="006A61F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абзац восьмой</w:t>
      </w:r>
      <w:r w:rsidR="0061060D">
        <w:rPr>
          <w:rFonts w:ascii="Times New Roman" w:hAnsi="Times New Roman" w:cs="Times New Roman"/>
          <w:sz w:val="24"/>
          <w:szCs w:val="24"/>
        </w:rPr>
        <w:t xml:space="preserve"> </w:t>
      </w:r>
      <w:r w:rsidRPr="00161BFE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1349AECA" w14:textId="40E95986" w:rsidR="006A61F5" w:rsidRPr="00161BFE" w:rsidRDefault="006A61F5" w:rsidP="006A61F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 xml:space="preserve">«Общий размер аванса составляет </w:t>
      </w:r>
      <w:r w:rsidR="00AE4CC4" w:rsidRPr="00161BFE">
        <w:rPr>
          <w:rFonts w:ascii="Times New Roman" w:hAnsi="Times New Roman" w:cs="Times New Roman"/>
          <w:sz w:val="24"/>
          <w:szCs w:val="24"/>
        </w:rPr>
        <w:t>56,0</w:t>
      </w:r>
      <w:r w:rsidR="00664116">
        <w:rPr>
          <w:rFonts w:ascii="Times New Roman" w:hAnsi="Times New Roman" w:cs="Times New Roman"/>
          <w:sz w:val="24"/>
          <w:szCs w:val="24"/>
        </w:rPr>
        <w:t>6</w:t>
      </w:r>
      <w:r w:rsidRPr="00161BFE">
        <w:rPr>
          <w:rFonts w:ascii="Times New Roman" w:hAnsi="Times New Roman" w:cs="Times New Roman"/>
          <w:sz w:val="24"/>
          <w:szCs w:val="24"/>
        </w:rPr>
        <w:t xml:space="preserve"> % от цены Контракта.»;</w:t>
      </w:r>
    </w:p>
    <w:p w14:paraId="0CC3390D" w14:textId="77777777" w:rsidR="006A61F5" w:rsidRPr="00161BFE" w:rsidRDefault="006A61F5" w:rsidP="006A61F5">
      <w:pPr>
        <w:pStyle w:val="a5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абзац девятый изложить в следующей редакции:</w:t>
      </w:r>
    </w:p>
    <w:p w14:paraId="38706E02" w14:textId="1B243E4B" w:rsidR="006A61F5" w:rsidRPr="00161BFE" w:rsidRDefault="006A61F5" w:rsidP="006A61F5">
      <w:pPr>
        <w:pStyle w:val="a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 xml:space="preserve">«При оплате принятых Заказчиком работ за каждый этап исполнения Контракта авансовый платеж засчитывается в счет суммы, подлежащей перечислению Подрядчику за каждый этап пропорционально выданному авансу. За 2025 год остаток </w:t>
      </w:r>
      <w:proofErr w:type="spellStart"/>
      <w:r w:rsidRPr="00161BFE">
        <w:rPr>
          <w:rFonts w:ascii="Times New Roman" w:hAnsi="Times New Roman" w:cs="Times New Roman"/>
          <w:sz w:val="24"/>
          <w:szCs w:val="24"/>
        </w:rPr>
        <w:t>незачтенного</w:t>
      </w:r>
      <w:proofErr w:type="spellEnd"/>
      <w:r w:rsidRPr="00161BFE">
        <w:rPr>
          <w:rFonts w:ascii="Times New Roman" w:hAnsi="Times New Roman" w:cs="Times New Roman"/>
          <w:sz w:val="24"/>
          <w:szCs w:val="24"/>
        </w:rPr>
        <w:t xml:space="preserve"> и/ или неотработанного аванса удерживается из оплаты по Акту выполненных работ за </w:t>
      </w:r>
      <w:r w:rsidR="0048465B" w:rsidRPr="00161BFE">
        <w:rPr>
          <w:rFonts w:ascii="Times New Roman" w:hAnsi="Times New Roman" w:cs="Times New Roman"/>
          <w:sz w:val="24"/>
          <w:szCs w:val="24"/>
        </w:rPr>
        <w:t>декабрь</w:t>
      </w:r>
      <w:r w:rsidR="00582991" w:rsidRPr="00161BFE">
        <w:rPr>
          <w:rFonts w:ascii="Times New Roman" w:hAnsi="Times New Roman" w:cs="Times New Roman"/>
          <w:sz w:val="24"/>
          <w:szCs w:val="24"/>
        </w:rPr>
        <w:t xml:space="preserve"> </w:t>
      </w:r>
      <w:r w:rsidR="00582991" w:rsidRPr="00161BFE">
        <w:rPr>
          <w:rFonts w:ascii="Times New Roman" w:eastAsia="Calibri" w:hAnsi="Times New Roman" w:cs="Times New Roman"/>
          <w:sz w:val="24"/>
          <w:szCs w:val="24"/>
        </w:rPr>
        <w:t>с 08.12.2025г. – 31.12.2025г</w:t>
      </w:r>
      <w:r w:rsidRPr="00161BFE">
        <w:rPr>
          <w:rFonts w:ascii="Times New Roman" w:hAnsi="Times New Roman" w:cs="Times New Roman"/>
          <w:sz w:val="24"/>
          <w:szCs w:val="24"/>
        </w:rPr>
        <w:t>.»</w:t>
      </w:r>
      <w:r w:rsidR="00927F42">
        <w:rPr>
          <w:rFonts w:ascii="Times New Roman" w:hAnsi="Times New Roman" w:cs="Times New Roman"/>
          <w:sz w:val="24"/>
          <w:szCs w:val="24"/>
        </w:rPr>
        <w:t>.</w:t>
      </w:r>
    </w:p>
    <w:p w14:paraId="4C3904BD" w14:textId="77777777" w:rsidR="001538D2" w:rsidRPr="00161BFE" w:rsidRDefault="008F1D1C" w:rsidP="00323C8C">
      <w:pPr>
        <w:pStyle w:val="a5"/>
        <w:tabs>
          <w:tab w:val="left" w:pos="0"/>
        </w:tabs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eastAsia="Calibri" w:hAnsi="Times New Roman" w:cs="Times New Roman"/>
          <w:sz w:val="24"/>
          <w:szCs w:val="24"/>
        </w:rPr>
        <w:t>4</w:t>
      </w:r>
      <w:r w:rsidR="001538D2" w:rsidRPr="00161BF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1538D2" w:rsidRPr="00161BFE">
        <w:rPr>
          <w:rFonts w:ascii="Times New Roman" w:hAnsi="Times New Roman" w:cs="Times New Roman"/>
          <w:sz w:val="24"/>
          <w:szCs w:val="24"/>
        </w:rPr>
        <w:t>пункт 10.1. изложить в следующей редакции:</w:t>
      </w:r>
    </w:p>
    <w:p w14:paraId="4277A179" w14:textId="0557A15A" w:rsidR="001538D2" w:rsidRDefault="001538D2" w:rsidP="00153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1BFE">
        <w:rPr>
          <w:rFonts w:ascii="Times New Roman" w:eastAsia="Times New Roman" w:hAnsi="Times New Roman" w:cs="Times New Roman"/>
          <w:sz w:val="24"/>
          <w:szCs w:val="24"/>
        </w:rPr>
        <w:t xml:space="preserve">«10.1. Настоящий Контракт вступает в силу со дня его подписания Сторонами и действует до </w:t>
      </w:r>
      <w:r w:rsidR="00C6236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61BFE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4CC4" w:rsidRPr="00161BFE">
        <w:rPr>
          <w:rFonts w:ascii="Times New Roman" w:eastAsia="Times New Roman" w:hAnsi="Times New Roman" w:cs="Times New Roman"/>
          <w:sz w:val="24"/>
          <w:szCs w:val="24"/>
        </w:rPr>
        <w:t>1</w:t>
      </w:r>
      <w:r w:rsidR="00C6236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10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CC4" w:rsidRPr="00161BFE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161BF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E4CC4" w:rsidRPr="00161BF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61BFE">
        <w:rPr>
          <w:rFonts w:ascii="Times New Roman" w:eastAsia="Times New Roman" w:hAnsi="Times New Roman" w:cs="Times New Roman"/>
          <w:sz w:val="24"/>
          <w:szCs w:val="24"/>
        </w:rPr>
        <w:t xml:space="preserve"> г. Окончание срока действия Контракта не влечет прекращение взаимных обязательств Сторон по Контракту.».</w:t>
      </w:r>
    </w:p>
    <w:p w14:paraId="217396AF" w14:textId="77777777" w:rsidR="00596643" w:rsidRDefault="00596643" w:rsidP="00153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888DF" w14:textId="77777777" w:rsidR="00596643" w:rsidRDefault="00596643" w:rsidP="00153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352B8D" w14:textId="77777777" w:rsidR="00596643" w:rsidRPr="00161BFE" w:rsidRDefault="00596643" w:rsidP="001538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A7E7F" w14:textId="77777777" w:rsidR="001538D2" w:rsidRPr="00161BFE" w:rsidRDefault="001538D2" w:rsidP="00604BDD">
      <w:pPr>
        <w:pStyle w:val="a5"/>
        <w:numPr>
          <w:ilvl w:val="0"/>
          <w:numId w:val="1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2154F" w:rsidRPr="00161BFE">
        <w:rPr>
          <w:rFonts w:ascii="Times New Roman" w:hAnsi="Times New Roman" w:cs="Times New Roman"/>
          <w:sz w:val="24"/>
          <w:szCs w:val="24"/>
        </w:rPr>
        <w:t xml:space="preserve">№ </w:t>
      </w:r>
      <w:r w:rsidRPr="00161BFE">
        <w:rPr>
          <w:rFonts w:ascii="Times New Roman" w:hAnsi="Times New Roman" w:cs="Times New Roman"/>
          <w:sz w:val="24"/>
          <w:szCs w:val="24"/>
        </w:rPr>
        <w:t>3 к Контракту изложить в редакции согласно приложению 1 к настоящему Дополнительному соглашению;</w:t>
      </w:r>
    </w:p>
    <w:p w14:paraId="305371F4" w14:textId="55E7FD75" w:rsidR="001538D2" w:rsidRPr="00161BFE" w:rsidRDefault="001538D2" w:rsidP="008F1D1C">
      <w:pPr>
        <w:pStyle w:val="a5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приложение</w:t>
      </w:r>
      <w:r w:rsidR="00C62365">
        <w:rPr>
          <w:rFonts w:ascii="Times New Roman" w:hAnsi="Times New Roman" w:cs="Times New Roman"/>
          <w:sz w:val="24"/>
          <w:szCs w:val="24"/>
        </w:rPr>
        <w:t xml:space="preserve"> №</w:t>
      </w:r>
      <w:r w:rsidR="00601633" w:rsidRPr="00161BFE">
        <w:rPr>
          <w:rFonts w:ascii="Times New Roman" w:hAnsi="Times New Roman" w:cs="Times New Roman"/>
          <w:sz w:val="24"/>
          <w:szCs w:val="24"/>
        </w:rPr>
        <w:t>2</w:t>
      </w:r>
      <w:r w:rsidRPr="00161BFE">
        <w:rPr>
          <w:rFonts w:ascii="Times New Roman" w:hAnsi="Times New Roman" w:cs="Times New Roman"/>
          <w:sz w:val="24"/>
          <w:szCs w:val="24"/>
        </w:rPr>
        <w:t xml:space="preserve"> к приложению </w:t>
      </w:r>
      <w:r w:rsidR="00A2154F" w:rsidRPr="00161BFE">
        <w:rPr>
          <w:rFonts w:ascii="Times New Roman" w:hAnsi="Times New Roman" w:cs="Times New Roman"/>
          <w:sz w:val="24"/>
          <w:szCs w:val="24"/>
        </w:rPr>
        <w:t xml:space="preserve">№ </w:t>
      </w:r>
      <w:r w:rsidRPr="00161BFE">
        <w:rPr>
          <w:rFonts w:ascii="Times New Roman" w:hAnsi="Times New Roman" w:cs="Times New Roman"/>
          <w:sz w:val="24"/>
          <w:szCs w:val="24"/>
        </w:rPr>
        <w:t>10 к Контракту изложить в редакции согласно приложению 2 к настоящему Дополнительному соглашению</w:t>
      </w:r>
      <w:r w:rsidR="00323C8C" w:rsidRPr="00161BFE">
        <w:rPr>
          <w:rFonts w:ascii="Times New Roman" w:hAnsi="Times New Roman" w:cs="Times New Roman"/>
          <w:sz w:val="24"/>
          <w:szCs w:val="24"/>
        </w:rPr>
        <w:t>;</w:t>
      </w:r>
    </w:p>
    <w:p w14:paraId="0C4770BE" w14:textId="4D58F273" w:rsidR="00323C8C" w:rsidRPr="00161BFE" w:rsidRDefault="00323C8C" w:rsidP="008F1D1C">
      <w:pPr>
        <w:pStyle w:val="a5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приложение</w:t>
      </w:r>
      <w:r w:rsidR="00C62365">
        <w:rPr>
          <w:rFonts w:ascii="Times New Roman" w:hAnsi="Times New Roman" w:cs="Times New Roman"/>
          <w:sz w:val="24"/>
          <w:szCs w:val="24"/>
        </w:rPr>
        <w:t xml:space="preserve"> №</w:t>
      </w:r>
      <w:r w:rsidR="00601633" w:rsidRPr="00161BFE">
        <w:rPr>
          <w:rFonts w:ascii="Times New Roman" w:hAnsi="Times New Roman" w:cs="Times New Roman"/>
          <w:sz w:val="24"/>
          <w:szCs w:val="24"/>
        </w:rPr>
        <w:t>3</w:t>
      </w:r>
      <w:r w:rsidRPr="00161BFE">
        <w:rPr>
          <w:rFonts w:ascii="Times New Roman" w:hAnsi="Times New Roman" w:cs="Times New Roman"/>
          <w:sz w:val="24"/>
          <w:szCs w:val="24"/>
        </w:rPr>
        <w:t xml:space="preserve"> к приложению </w:t>
      </w:r>
      <w:r w:rsidR="00A2154F" w:rsidRPr="00161BFE">
        <w:rPr>
          <w:rFonts w:ascii="Times New Roman" w:hAnsi="Times New Roman" w:cs="Times New Roman"/>
          <w:sz w:val="24"/>
          <w:szCs w:val="24"/>
        </w:rPr>
        <w:t xml:space="preserve">№ </w:t>
      </w:r>
      <w:r w:rsidRPr="00161BFE">
        <w:rPr>
          <w:rFonts w:ascii="Times New Roman" w:hAnsi="Times New Roman" w:cs="Times New Roman"/>
          <w:sz w:val="24"/>
          <w:szCs w:val="24"/>
        </w:rPr>
        <w:t>10 к Контракту изложить в редакции согласно приложению 3 к настоящему Дополнительному соглашению;</w:t>
      </w:r>
    </w:p>
    <w:p w14:paraId="2BBCDE00" w14:textId="0ADECE22" w:rsidR="00323C8C" w:rsidRPr="00161BFE" w:rsidRDefault="00323C8C" w:rsidP="008F1D1C">
      <w:pPr>
        <w:pStyle w:val="a5"/>
        <w:numPr>
          <w:ilvl w:val="0"/>
          <w:numId w:val="19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1BFE">
        <w:rPr>
          <w:rFonts w:ascii="Times New Roman" w:hAnsi="Times New Roman" w:cs="Times New Roman"/>
          <w:sz w:val="24"/>
          <w:szCs w:val="24"/>
        </w:rPr>
        <w:t>приложение</w:t>
      </w:r>
      <w:r w:rsidR="00C62365">
        <w:rPr>
          <w:rFonts w:ascii="Times New Roman" w:hAnsi="Times New Roman" w:cs="Times New Roman"/>
          <w:sz w:val="24"/>
          <w:szCs w:val="24"/>
        </w:rPr>
        <w:t xml:space="preserve"> №</w:t>
      </w:r>
      <w:r w:rsidR="00601633" w:rsidRPr="00161BFE">
        <w:rPr>
          <w:rFonts w:ascii="Times New Roman" w:hAnsi="Times New Roman" w:cs="Times New Roman"/>
          <w:sz w:val="24"/>
          <w:szCs w:val="24"/>
        </w:rPr>
        <w:t>4</w:t>
      </w:r>
      <w:r w:rsidRPr="00161BFE">
        <w:rPr>
          <w:rFonts w:ascii="Times New Roman" w:hAnsi="Times New Roman" w:cs="Times New Roman"/>
          <w:sz w:val="24"/>
          <w:szCs w:val="24"/>
        </w:rPr>
        <w:t xml:space="preserve"> к приложению </w:t>
      </w:r>
      <w:r w:rsidR="00A2154F" w:rsidRPr="00161BFE">
        <w:rPr>
          <w:rFonts w:ascii="Times New Roman" w:hAnsi="Times New Roman" w:cs="Times New Roman"/>
          <w:sz w:val="24"/>
          <w:szCs w:val="24"/>
        </w:rPr>
        <w:t xml:space="preserve">№ </w:t>
      </w:r>
      <w:r w:rsidRPr="00161BFE">
        <w:rPr>
          <w:rFonts w:ascii="Times New Roman" w:hAnsi="Times New Roman" w:cs="Times New Roman"/>
          <w:sz w:val="24"/>
          <w:szCs w:val="24"/>
        </w:rPr>
        <w:t>10 к Контракту изложить в редакции согласно приложению 4 к настоящему Дополнительному соглашению;</w:t>
      </w:r>
    </w:p>
    <w:p w14:paraId="079D6997" w14:textId="0C275375" w:rsidR="0048236D" w:rsidRPr="00161BFE" w:rsidRDefault="00596643" w:rsidP="00596643">
      <w:pPr>
        <w:pStyle w:val="a3"/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323C8C" w:rsidRPr="00161BFE">
        <w:rPr>
          <w:rFonts w:ascii="Times New Roman" w:eastAsia="Calibri" w:hAnsi="Times New Roman" w:cs="Times New Roman"/>
          <w:sz w:val="24"/>
          <w:szCs w:val="24"/>
        </w:rPr>
        <w:t>2.</w:t>
      </w:r>
      <w:r w:rsidR="0048236D" w:rsidRPr="00161BFE">
        <w:rPr>
          <w:rFonts w:ascii="Times New Roman" w:eastAsia="Times New Roman" w:hAnsi="Times New Roman" w:cs="Times New Roman"/>
          <w:sz w:val="24"/>
          <w:szCs w:val="24"/>
        </w:rPr>
        <w:t xml:space="preserve"> Подрядчик обязан осуществить возврат неотработа</w:t>
      </w:r>
      <w:r w:rsidR="00604BDD" w:rsidRPr="00161BFE">
        <w:rPr>
          <w:rFonts w:ascii="Times New Roman" w:eastAsia="Times New Roman" w:hAnsi="Times New Roman" w:cs="Times New Roman"/>
          <w:sz w:val="24"/>
          <w:szCs w:val="24"/>
        </w:rPr>
        <w:t>нного аванса Заказчику в течение</w:t>
      </w:r>
      <w:r w:rsidR="00A17320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17320" w:rsidRPr="00161BFE">
        <w:rPr>
          <w:rFonts w:ascii="Times New Roman" w:eastAsia="Times New Roman" w:hAnsi="Times New Roman" w:cs="Times New Roman"/>
          <w:sz w:val="24"/>
          <w:szCs w:val="24"/>
        </w:rPr>
        <w:t>40</w:t>
      </w:r>
      <w:r w:rsidR="0048236D" w:rsidRPr="00161BFE">
        <w:rPr>
          <w:rFonts w:ascii="Times New Roman" w:eastAsia="Times New Roman" w:hAnsi="Times New Roman" w:cs="Times New Roman"/>
          <w:sz w:val="24"/>
          <w:szCs w:val="24"/>
        </w:rPr>
        <w:t xml:space="preserve"> рабочих дней со дня окончания выполнения работ по этапу </w:t>
      </w:r>
      <w:r w:rsidR="000A1902" w:rsidRPr="007E6BD9">
        <w:rPr>
          <w:rFonts w:ascii="Times New Roman" w:eastAsia="Times New Roman" w:hAnsi="Times New Roman" w:cs="Times New Roman"/>
          <w:sz w:val="24"/>
          <w:szCs w:val="24"/>
        </w:rPr>
        <w:t>28 – 08.12.2025г. – 31.12.</w:t>
      </w:r>
      <w:r w:rsidR="000A1902">
        <w:rPr>
          <w:rFonts w:ascii="Times New Roman" w:eastAsia="Times New Roman" w:hAnsi="Times New Roman" w:cs="Times New Roman"/>
          <w:sz w:val="24"/>
          <w:szCs w:val="24"/>
        </w:rPr>
        <w:t>2025г.</w:t>
      </w:r>
      <w:r w:rsidR="0048236D" w:rsidRPr="00161B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620FF3" w14:textId="77777777" w:rsidR="00596643" w:rsidRDefault="00596643" w:rsidP="00596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8236D" w:rsidRPr="00161BFE">
        <w:rPr>
          <w:rFonts w:ascii="Times New Roman" w:hAnsi="Times New Roman" w:cs="Times New Roman"/>
          <w:sz w:val="24"/>
          <w:szCs w:val="24"/>
        </w:rPr>
        <w:t xml:space="preserve">3. </w:t>
      </w:r>
      <w:r w:rsidR="001538D2" w:rsidRPr="00161BF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Дополнительным соглашением, сохраняют силу условия Контракта.</w:t>
      </w:r>
    </w:p>
    <w:p w14:paraId="3C97CE28" w14:textId="2685C320" w:rsidR="001538D2" w:rsidRPr="00161BFE" w:rsidRDefault="00596643" w:rsidP="005966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8236D" w:rsidRPr="00161BFE">
        <w:rPr>
          <w:rFonts w:ascii="Times New Roman" w:hAnsi="Times New Roman" w:cs="Times New Roman"/>
          <w:sz w:val="24"/>
          <w:szCs w:val="24"/>
        </w:rPr>
        <w:t xml:space="preserve"> 4</w:t>
      </w:r>
      <w:r w:rsidR="001538D2" w:rsidRPr="00161BFE">
        <w:rPr>
          <w:rFonts w:ascii="Times New Roman" w:hAnsi="Times New Roman" w:cs="Times New Roman"/>
          <w:sz w:val="24"/>
          <w:szCs w:val="24"/>
        </w:rPr>
        <w:t>. Настоящее Дополнительное соглашение вступает в силу со дня его подписания</w:t>
      </w:r>
      <w:r w:rsidR="00323C8C" w:rsidRPr="00161BFE">
        <w:rPr>
          <w:rFonts w:ascii="Times New Roman" w:hAnsi="Times New Roman" w:cs="Times New Roman"/>
          <w:sz w:val="24"/>
          <w:szCs w:val="24"/>
        </w:rPr>
        <w:t xml:space="preserve"> </w:t>
      </w:r>
      <w:r w:rsidR="001538D2" w:rsidRPr="00161BFE">
        <w:rPr>
          <w:rFonts w:ascii="Times New Roman" w:hAnsi="Times New Roman" w:cs="Times New Roman"/>
          <w:sz w:val="24"/>
          <w:szCs w:val="24"/>
        </w:rPr>
        <w:t>и является неотъемлемой частью Контракта.</w:t>
      </w:r>
    </w:p>
    <w:p w14:paraId="26CCA694" w14:textId="0A5C25EB" w:rsidR="001538D2" w:rsidRPr="00161BFE" w:rsidRDefault="00596643" w:rsidP="0059664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</w:t>
      </w:r>
      <w:r w:rsidR="0048236D" w:rsidRPr="00161B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1538D2" w:rsidRPr="00161B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Настоящее Дополнительное соглашение составлено в форме электронного документа, подписанного усиленными электронными подписями Сторон.</w:t>
      </w:r>
    </w:p>
    <w:p w14:paraId="141F51A3" w14:textId="77777777" w:rsidR="00323C8C" w:rsidRDefault="00323C8C" w:rsidP="00A65CD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973FD" w14:textId="77777777" w:rsidR="00596643" w:rsidRDefault="00596643" w:rsidP="00A65CD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C653F" w14:textId="77777777" w:rsidR="0002317D" w:rsidRPr="00EC3FC2" w:rsidRDefault="0002317D" w:rsidP="00A65CD9">
      <w:pPr>
        <w:pStyle w:val="a3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2317D" w:rsidRPr="00EC3FC2" w:rsidSect="00B92502">
      <w:pgSz w:w="11906" w:h="16838"/>
      <w:pgMar w:top="284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2DC3"/>
    <w:multiLevelType w:val="hybridMultilevel"/>
    <w:tmpl w:val="833E817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2152"/>
    <w:multiLevelType w:val="hybridMultilevel"/>
    <w:tmpl w:val="82E628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A6D9D"/>
    <w:multiLevelType w:val="hybridMultilevel"/>
    <w:tmpl w:val="81E221D0"/>
    <w:lvl w:ilvl="0" w:tplc="E54E8E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45E6"/>
    <w:multiLevelType w:val="hybridMultilevel"/>
    <w:tmpl w:val="26BA2B5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B541A"/>
    <w:multiLevelType w:val="multilevel"/>
    <w:tmpl w:val="615ECA3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4D1220"/>
    <w:multiLevelType w:val="hybridMultilevel"/>
    <w:tmpl w:val="6F1CEA1A"/>
    <w:lvl w:ilvl="0" w:tplc="679C32A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167775"/>
    <w:multiLevelType w:val="hybridMultilevel"/>
    <w:tmpl w:val="41F4B926"/>
    <w:lvl w:ilvl="0" w:tplc="3F8408AC">
      <w:start w:val="1"/>
      <w:numFmt w:val="decimal"/>
      <w:lvlText w:val="%1.2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F5004"/>
    <w:multiLevelType w:val="multilevel"/>
    <w:tmpl w:val="BDD66E2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8" w15:restartNumberingAfterBreak="0">
    <w:nsid w:val="5366320D"/>
    <w:multiLevelType w:val="hybridMultilevel"/>
    <w:tmpl w:val="C6483244"/>
    <w:lvl w:ilvl="0" w:tplc="EEA86A1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83005B"/>
    <w:multiLevelType w:val="hybridMultilevel"/>
    <w:tmpl w:val="976A4E9A"/>
    <w:lvl w:ilvl="0" w:tplc="26B2E18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D03EF"/>
    <w:multiLevelType w:val="hybridMultilevel"/>
    <w:tmpl w:val="3852FC8A"/>
    <w:lvl w:ilvl="0" w:tplc="D3F6080C">
      <w:start w:val="1"/>
      <w:numFmt w:val="decimal"/>
      <w:lvlText w:val="%1)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85C0B99"/>
    <w:multiLevelType w:val="hybridMultilevel"/>
    <w:tmpl w:val="58D676D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57498"/>
    <w:multiLevelType w:val="multilevel"/>
    <w:tmpl w:val="A9B65934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5C457ADB"/>
    <w:multiLevelType w:val="multilevel"/>
    <w:tmpl w:val="E5CEB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eastAsia="Times New Roman" w:hint="default"/>
        <w:color w:val="000000"/>
      </w:rPr>
    </w:lvl>
  </w:abstractNum>
  <w:abstractNum w:abstractNumId="14" w15:restartNumberingAfterBreak="0">
    <w:nsid w:val="6BA55DE3"/>
    <w:multiLevelType w:val="multilevel"/>
    <w:tmpl w:val="3A08D6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344E0B"/>
    <w:multiLevelType w:val="hybridMultilevel"/>
    <w:tmpl w:val="16981AF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3CE"/>
    <w:multiLevelType w:val="hybridMultilevel"/>
    <w:tmpl w:val="CFF80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774C"/>
    <w:multiLevelType w:val="hybridMultilevel"/>
    <w:tmpl w:val="A8485186"/>
    <w:lvl w:ilvl="0" w:tplc="702821C4">
      <w:start w:val="7"/>
      <w:numFmt w:val="decimal"/>
      <w:lvlText w:val="%1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4"/>
  </w:num>
  <w:num w:numId="11">
    <w:abstractNumId w:val="5"/>
  </w:num>
  <w:num w:numId="12">
    <w:abstractNumId w:val="8"/>
  </w:num>
  <w:num w:numId="13">
    <w:abstractNumId w:val="10"/>
  </w:num>
  <w:num w:numId="14">
    <w:abstractNumId w:val="16"/>
  </w:num>
  <w:num w:numId="15">
    <w:abstractNumId w:val="1"/>
  </w:num>
  <w:num w:numId="16">
    <w:abstractNumId w:val="11"/>
  </w:num>
  <w:num w:numId="17">
    <w:abstractNumId w:val="0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544"/>
    <w:rsid w:val="00003B0B"/>
    <w:rsid w:val="0000537F"/>
    <w:rsid w:val="00006BFF"/>
    <w:rsid w:val="00014E6B"/>
    <w:rsid w:val="00015544"/>
    <w:rsid w:val="00016E65"/>
    <w:rsid w:val="00017CF6"/>
    <w:rsid w:val="0002317D"/>
    <w:rsid w:val="0002547B"/>
    <w:rsid w:val="00026B9A"/>
    <w:rsid w:val="00032109"/>
    <w:rsid w:val="00042934"/>
    <w:rsid w:val="00043CDC"/>
    <w:rsid w:val="000469B5"/>
    <w:rsid w:val="00053B74"/>
    <w:rsid w:val="0005625E"/>
    <w:rsid w:val="00056C5F"/>
    <w:rsid w:val="00065C86"/>
    <w:rsid w:val="00070653"/>
    <w:rsid w:val="000706EF"/>
    <w:rsid w:val="00072BEC"/>
    <w:rsid w:val="00087160"/>
    <w:rsid w:val="00097DDF"/>
    <w:rsid w:val="000A0D1F"/>
    <w:rsid w:val="000A1902"/>
    <w:rsid w:val="000C2C1E"/>
    <w:rsid w:val="000C47AE"/>
    <w:rsid w:val="000F41DB"/>
    <w:rsid w:val="00127C96"/>
    <w:rsid w:val="0013293D"/>
    <w:rsid w:val="00151638"/>
    <w:rsid w:val="001538D2"/>
    <w:rsid w:val="00161BFE"/>
    <w:rsid w:val="00165C04"/>
    <w:rsid w:val="001931AE"/>
    <w:rsid w:val="001934D2"/>
    <w:rsid w:val="001A19A5"/>
    <w:rsid w:val="001A4E4A"/>
    <w:rsid w:val="001A658F"/>
    <w:rsid w:val="001B171B"/>
    <w:rsid w:val="001B6588"/>
    <w:rsid w:val="001D1629"/>
    <w:rsid w:val="001D2414"/>
    <w:rsid w:val="001E559F"/>
    <w:rsid w:val="001E69C0"/>
    <w:rsid w:val="001F4B39"/>
    <w:rsid w:val="00201E54"/>
    <w:rsid w:val="00206B7C"/>
    <w:rsid w:val="002144F6"/>
    <w:rsid w:val="00214BE2"/>
    <w:rsid w:val="0022434A"/>
    <w:rsid w:val="00226209"/>
    <w:rsid w:val="00226A9A"/>
    <w:rsid w:val="00230865"/>
    <w:rsid w:val="00231643"/>
    <w:rsid w:val="00234BE4"/>
    <w:rsid w:val="00236A8C"/>
    <w:rsid w:val="00240F8F"/>
    <w:rsid w:val="0024117D"/>
    <w:rsid w:val="002541A3"/>
    <w:rsid w:val="002548B0"/>
    <w:rsid w:val="00257395"/>
    <w:rsid w:val="00265F7B"/>
    <w:rsid w:val="00272416"/>
    <w:rsid w:val="00275B5D"/>
    <w:rsid w:val="002864A6"/>
    <w:rsid w:val="002903EB"/>
    <w:rsid w:val="00297744"/>
    <w:rsid w:val="002A4940"/>
    <w:rsid w:val="002A6085"/>
    <w:rsid w:val="002C391A"/>
    <w:rsid w:val="002C56B0"/>
    <w:rsid w:val="002F581B"/>
    <w:rsid w:val="00300F2B"/>
    <w:rsid w:val="0030188E"/>
    <w:rsid w:val="00305430"/>
    <w:rsid w:val="00312775"/>
    <w:rsid w:val="00314AD9"/>
    <w:rsid w:val="00320312"/>
    <w:rsid w:val="00323C8C"/>
    <w:rsid w:val="00323DB0"/>
    <w:rsid w:val="003246B5"/>
    <w:rsid w:val="00336EA6"/>
    <w:rsid w:val="003505B4"/>
    <w:rsid w:val="003518FD"/>
    <w:rsid w:val="003743E6"/>
    <w:rsid w:val="00390359"/>
    <w:rsid w:val="00393EAD"/>
    <w:rsid w:val="0039515C"/>
    <w:rsid w:val="003971A3"/>
    <w:rsid w:val="003B2096"/>
    <w:rsid w:val="003B3D2C"/>
    <w:rsid w:val="003C0901"/>
    <w:rsid w:val="003C12C5"/>
    <w:rsid w:val="003D79A0"/>
    <w:rsid w:val="003E2BC1"/>
    <w:rsid w:val="003F65F4"/>
    <w:rsid w:val="00400687"/>
    <w:rsid w:val="0040389E"/>
    <w:rsid w:val="004113AC"/>
    <w:rsid w:val="0041381F"/>
    <w:rsid w:val="00420839"/>
    <w:rsid w:val="00430FE4"/>
    <w:rsid w:val="004314AF"/>
    <w:rsid w:val="004364B4"/>
    <w:rsid w:val="0044289B"/>
    <w:rsid w:val="004475EB"/>
    <w:rsid w:val="004505B4"/>
    <w:rsid w:val="004525F1"/>
    <w:rsid w:val="004527AA"/>
    <w:rsid w:val="00464CE0"/>
    <w:rsid w:val="0048236D"/>
    <w:rsid w:val="0048465B"/>
    <w:rsid w:val="004A6B21"/>
    <w:rsid w:val="004A796C"/>
    <w:rsid w:val="004C31CD"/>
    <w:rsid w:val="004C5EE6"/>
    <w:rsid w:val="004C69BC"/>
    <w:rsid w:val="004E1E1A"/>
    <w:rsid w:val="004E25B1"/>
    <w:rsid w:val="004F218F"/>
    <w:rsid w:val="0053003C"/>
    <w:rsid w:val="0053269C"/>
    <w:rsid w:val="00545ACC"/>
    <w:rsid w:val="00566E85"/>
    <w:rsid w:val="00572AE9"/>
    <w:rsid w:val="00575CBE"/>
    <w:rsid w:val="00577882"/>
    <w:rsid w:val="00582991"/>
    <w:rsid w:val="005831C5"/>
    <w:rsid w:val="005860C9"/>
    <w:rsid w:val="00587B4D"/>
    <w:rsid w:val="00592CD2"/>
    <w:rsid w:val="00596643"/>
    <w:rsid w:val="005A6B24"/>
    <w:rsid w:val="005B11FA"/>
    <w:rsid w:val="005D1CCC"/>
    <w:rsid w:val="005D1FDB"/>
    <w:rsid w:val="005E7662"/>
    <w:rsid w:val="00600A63"/>
    <w:rsid w:val="00601633"/>
    <w:rsid w:val="00602133"/>
    <w:rsid w:val="00604BDD"/>
    <w:rsid w:val="0061060D"/>
    <w:rsid w:val="00610F4F"/>
    <w:rsid w:val="00614335"/>
    <w:rsid w:val="0062020D"/>
    <w:rsid w:val="00625BC1"/>
    <w:rsid w:val="00633F3D"/>
    <w:rsid w:val="00634F38"/>
    <w:rsid w:val="00640D53"/>
    <w:rsid w:val="00641A1C"/>
    <w:rsid w:val="00645232"/>
    <w:rsid w:val="00651EA7"/>
    <w:rsid w:val="00662EC8"/>
    <w:rsid w:val="006631EA"/>
    <w:rsid w:val="00664116"/>
    <w:rsid w:val="00672611"/>
    <w:rsid w:val="00674B89"/>
    <w:rsid w:val="00676DB9"/>
    <w:rsid w:val="00680EAC"/>
    <w:rsid w:val="00681331"/>
    <w:rsid w:val="006A61F5"/>
    <w:rsid w:val="006B51CF"/>
    <w:rsid w:val="006B5E85"/>
    <w:rsid w:val="006B6AB4"/>
    <w:rsid w:val="006C3DE8"/>
    <w:rsid w:val="006C6570"/>
    <w:rsid w:val="006C73CF"/>
    <w:rsid w:val="006D5106"/>
    <w:rsid w:val="006E13CE"/>
    <w:rsid w:val="006F09D3"/>
    <w:rsid w:val="006F0DFC"/>
    <w:rsid w:val="006F7CDB"/>
    <w:rsid w:val="00703475"/>
    <w:rsid w:val="00705DE0"/>
    <w:rsid w:val="00706585"/>
    <w:rsid w:val="007127F8"/>
    <w:rsid w:val="00715944"/>
    <w:rsid w:val="007256B7"/>
    <w:rsid w:val="00725EDF"/>
    <w:rsid w:val="0072685A"/>
    <w:rsid w:val="007345C6"/>
    <w:rsid w:val="00744175"/>
    <w:rsid w:val="00746865"/>
    <w:rsid w:val="0075408F"/>
    <w:rsid w:val="007634AB"/>
    <w:rsid w:val="00765963"/>
    <w:rsid w:val="00765EAA"/>
    <w:rsid w:val="0076659C"/>
    <w:rsid w:val="0077279C"/>
    <w:rsid w:val="007812CA"/>
    <w:rsid w:val="00783621"/>
    <w:rsid w:val="00786DB4"/>
    <w:rsid w:val="00792F5F"/>
    <w:rsid w:val="00792FF8"/>
    <w:rsid w:val="007A6979"/>
    <w:rsid w:val="007A6AF6"/>
    <w:rsid w:val="007B323A"/>
    <w:rsid w:val="007D02A5"/>
    <w:rsid w:val="007D2458"/>
    <w:rsid w:val="007E6BD9"/>
    <w:rsid w:val="00804960"/>
    <w:rsid w:val="00814604"/>
    <w:rsid w:val="00815D8F"/>
    <w:rsid w:val="008177BF"/>
    <w:rsid w:val="00822A63"/>
    <w:rsid w:val="008246A0"/>
    <w:rsid w:val="00831C10"/>
    <w:rsid w:val="008331B8"/>
    <w:rsid w:val="00835AAC"/>
    <w:rsid w:val="0084518D"/>
    <w:rsid w:val="0086551F"/>
    <w:rsid w:val="00877D73"/>
    <w:rsid w:val="00883EEB"/>
    <w:rsid w:val="00890E1D"/>
    <w:rsid w:val="008922A8"/>
    <w:rsid w:val="008A2482"/>
    <w:rsid w:val="008B7042"/>
    <w:rsid w:val="008C4116"/>
    <w:rsid w:val="008C5E95"/>
    <w:rsid w:val="008D39BC"/>
    <w:rsid w:val="008E0A5C"/>
    <w:rsid w:val="008F1D1C"/>
    <w:rsid w:val="008F34E6"/>
    <w:rsid w:val="008F3D6C"/>
    <w:rsid w:val="00905AB4"/>
    <w:rsid w:val="00915541"/>
    <w:rsid w:val="00915E0D"/>
    <w:rsid w:val="00917518"/>
    <w:rsid w:val="00917D2F"/>
    <w:rsid w:val="00927E02"/>
    <w:rsid w:val="00927F42"/>
    <w:rsid w:val="00936322"/>
    <w:rsid w:val="009445CD"/>
    <w:rsid w:val="00944C28"/>
    <w:rsid w:val="00945FE3"/>
    <w:rsid w:val="00952A56"/>
    <w:rsid w:val="009557C6"/>
    <w:rsid w:val="00960C49"/>
    <w:rsid w:val="0096115A"/>
    <w:rsid w:val="009822F9"/>
    <w:rsid w:val="009860FD"/>
    <w:rsid w:val="0099281D"/>
    <w:rsid w:val="009A69FD"/>
    <w:rsid w:val="009B0523"/>
    <w:rsid w:val="009C3BBB"/>
    <w:rsid w:val="009C6AA4"/>
    <w:rsid w:val="009E2EB4"/>
    <w:rsid w:val="009E384B"/>
    <w:rsid w:val="009E76D9"/>
    <w:rsid w:val="00A17320"/>
    <w:rsid w:val="00A2154F"/>
    <w:rsid w:val="00A23B93"/>
    <w:rsid w:val="00A43D0D"/>
    <w:rsid w:val="00A457C9"/>
    <w:rsid w:val="00A651C2"/>
    <w:rsid w:val="00A65CD9"/>
    <w:rsid w:val="00A70FC7"/>
    <w:rsid w:val="00A71490"/>
    <w:rsid w:val="00A8121F"/>
    <w:rsid w:val="00A8349D"/>
    <w:rsid w:val="00A838E4"/>
    <w:rsid w:val="00A84333"/>
    <w:rsid w:val="00A84E8D"/>
    <w:rsid w:val="00A85FA7"/>
    <w:rsid w:val="00AA0EEC"/>
    <w:rsid w:val="00AA1B79"/>
    <w:rsid w:val="00AA27DA"/>
    <w:rsid w:val="00AB1783"/>
    <w:rsid w:val="00AB2F42"/>
    <w:rsid w:val="00AC4B86"/>
    <w:rsid w:val="00AD0099"/>
    <w:rsid w:val="00AD1194"/>
    <w:rsid w:val="00AD1367"/>
    <w:rsid w:val="00AE1194"/>
    <w:rsid w:val="00AE2496"/>
    <w:rsid w:val="00AE4CC4"/>
    <w:rsid w:val="00AE634B"/>
    <w:rsid w:val="00AE738D"/>
    <w:rsid w:val="00AF3E0A"/>
    <w:rsid w:val="00B208BE"/>
    <w:rsid w:val="00B2091C"/>
    <w:rsid w:val="00B52E5E"/>
    <w:rsid w:val="00B66D42"/>
    <w:rsid w:val="00B729AB"/>
    <w:rsid w:val="00B82847"/>
    <w:rsid w:val="00B90D97"/>
    <w:rsid w:val="00B92502"/>
    <w:rsid w:val="00B96FDC"/>
    <w:rsid w:val="00BC4439"/>
    <w:rsid w:val="00BD0452"/>
    <w:rsid w:val="00BD4643"/>
    <w:rsid w:val="00C144FB"/>
    <w:rsid w:val="00C15EA4"/>
    <w:rsid w:val="00C22ACB"/>
    <w:rsid w:val="00C25FC4"/>
    <w:rsid w:val="00C30B45"/>
    <w:rsid w:val="00C33038"/>
    <w:rsid w:val="00C345CB"/>
    <w:rsid w:val="00C42914"/>
    <w:rsid w:val="00C4722E"/>
    <w:rsid w:val="00C62365"/>
    <w:rsid w:val="00C65FE2"/>
    <w:rsid w:val="00C71AF5"/>
    <w:rsid w:val="00C72DD1"/>
    <w:rsid w:val="00C74CC3"/>
    <w:rsid w:val="00C96F22"/>
    <w:rsid w:val="00CA39DB"/>
    <w:rsid w:val="00CB5FAE"/>
    <w:rsid w:val="00CC0FBB"/>
    <w:rsid w:val="00CC6F55"/>
    <w:rsid w:val="00CD3C4A"/>
    <w:rsid w:val="00CE3015"/>
    <w:rsid w:val="00D103BF"/>
    <w:rsid w:val="00D25F02"/>
    <w:rsid w:val="00D33C3D"/>
    <w:rsid w:val="00D4180E"/>
    <w:rsid w:val="00D46441"/>
    <w:rsid w:val="00D53D35"/>
    <w:rsid w:val="00D639E1"/>
    <w:rsid w:val="00D848BD"/>
    <w:rsid w:val="00D849BE"/>
    <w:rsid w:val="00D948E2"/>
    <w:rsid w:val="00DB3DFC"/>
    <w:rsid w:val="00DB46B1"/>
    <w:rsid w:val="00DC063F"/>
    <w:rsid w:val="00DE6341"/>
    <w:rsid w:val="00DF469F"/>
    <w:rsid w:val="00E10E0B"/>
    <w:rsid w:val="00E12AE3"/>
    <w:rsid w:val="00E13F12"/>
    <w:rsid w:val="00E2324C"/>
    <w:rsid w:val="00E23DC4"/>
    <w:rsid w:val="00E26772"/>
    <w:rsid w:val="00E278C0"/>
    <w:rsid w:val="00E44019"/>
    <w:rsid w:val="00E44783"/>
    <w:rsid w:val="00E6471B"/>
    <w:rsid w:val="00E70AB1"/>
    <w:rsid w:val="00E7341C"/>
    <w:rsid w:val="00E869DD"/>
    <w:rsid w:val="00E87A34"/>
    <w:rsid w:val="00E904C7"/>
    <w:rsid w:val="00EC3FC2"/>
    <w:rsid w:val="00ED191A"/>
    <w:rsid w:val="00EE08DB"/>
    <w:rsid w:val="00EE177D"/>
    <w:rsid w:val="00EE38E1"/>
    <w:rsid w:val="00EF1919"/>
    <w:rsid w:val="00F133B8"/>
    <w:rsid w:val="00F143CA"/>
    <w:rsid w:val="00F2199F"/>
    <w:rsid w:val="00F30447"/>
    <w:rsid w:val="00F33DD1"/>
    <w:rsid w:val="00F463E1"/>
    <w:rsid w:val="00F630B7"/>
    <w:rsid w:val="00F73863"/>
    <w:rsid w:val="00F84155"/>
    <w:rsid w:val="00F85477"/>
    <w:rsid w:val="00F868E3"/>
    <w:rsid w:val="00F92A27"/>
    <w:rsid w:val="00FA01CD"/>
    <w:rsid w:val="00FD247A"/>
    <w:rsid w:val="00FD37CE"/>
    <w:rsid w:val="00FE2CD0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C75B"/>
  <w15:docId w15:val="{D99B3D7F-1883-4612-9972-BFEC9528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5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554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0155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01554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15544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locked/>
    <w:rsid w:val="0074417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5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7C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5"/>
    <w:uiPriority w:val="34"/>
    <w:locked/>
    <w:rsid w:val="006A61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Безденежных</dc:creator>
  <dc:description>exif_MSED_97153cc367f0f80d536470cfe433e3d9b6c8223434404373d6c9315cd452f64f</dc:description>
  <cp:lastModifiedBy>Пользователь Windows</cp:lastModifiedBy>
  <cp:revision>15</cp:revision>
  <cp:lastPrinted>2024-03-28T16:16:00Z</cp:lastPrinted>
  <dcterms:created xsi:type="dcterms:W3CDTF">2025-10-16T12:05:00Z</dcterms:created>
  <dcterms:modified xsi:type="dcterms:W3CDTF">2025-11-06T08:40:00Z</dcterms:modified>
</cp:coreProperties>
</file>