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88" w:rsidRDefault="00716688" w:rsidP="00716688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:rsidR="00716688" w:rsidRDefault="00716688" w:rsidP="00716688">
      <w:pPr>
        <w:autoSpaceDE w:val="0"/>
        <w:autoSpaceDN w:val="0"/>
        <w:adjustRightInd w:val="0"/>
        <w:jc w:val="center"/>
        <w:rPr>
          <w:b/>
          <w:bCs/>
        </w:rPr>
      </w:pPr>
    </w:p>
    <w:p w:rsidR="00716688" w:rsidRPr="008A6443" w:rsidRDefault="00716688" w:rsidP="0071668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________</w:t>
      </w:r>
      <w:r w:rsidRPr="00360FDE">
        <w:rPr>
          <w:bCs/>
          <w:u w:val="single"/>
        </w:rPr>
        <w:t>20.11.2025</w:t>
      </w:r>
      <w:r>
        <w:rPr>
          <w:b/>
          <w:bCs/>
        </w:rPr>
        <w:t>_________ № _______</w:t>
      </w:r>
      <w:r w:rsidRPr="00360FDE">
        <w:rPr>
          <w:bCs/>
          <w:u w:val="single"/>
        </w:rPr>
        <w:t>32/2025-МЗ</w:t>
      </w:r>
      <w:r>
        <w:rPr>
          <w:b/>
          <w:bCs/>
        </w:rPr>
        <w:t>__________</w:t>
      </w:r>
    </w:p>
    <w:p w:rsidR="00716688" w:rsidRDefault="00716688" w:rsidP="00716688"/>
    <w:p w:rsidR="00716688" w:rsidRDefault="00716688" w:rsidP="00716688">
      <w:pPr>
        <w:jc w:val="center"/>
        <w:rPr>
          <w:sz w:val="28"/>
          <w:szCs w:val="28"/>
        </w:rPr>
      </w:pPr>
    </w:p>
    <w:p w:rsidR="00716688" w:rsidRPr="00A36081" w:rsidRDefault="00716688" w:rsidP="00716688">
      <w:pPr>
        <w:jc w:val="center"/>
        <w:rPr>
          <w:b/>
          <w:sz w:val="28"/>
          <w:szCs w:val="28"/>
        </w:rPr>
      </w:pPr>
      <w:r w:rsidRPr="00A36081">
        <w:rPr>
          <w:b/>
          <w:sz w:val="28"/>
          <w:szCs w:val="28"/>
        </w:rPr>
        <w:t>Об установлении на территории Сергиево-Посадского городского округа Московской области туристического налога</w:t>
      </w:r>
    </w:p>
    <w:p w:rsidR="00716688" w:rsidRPr="00F97F5A" w:rsidRDefault="00716688" w:rsidP="00716688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716688" w:rsidRPr="00963688" w:rsidRDefault="00716688" w:rsidP="00716688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 w:rsidRPr="00963688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716688" w:rsidRDefault="00716688" w:rsidP="00716688">
      <w:pPr>
        <w:ind w:firstLine="709"/>
      </w:pPr>
    </w:p>
    <w:p w:rsidR="00716688" w:rsidRDefault="00716688" w:rsidP="00716688">
      <w:pPr>
        <w:ind w:firstLine="709"/>
        <w:jc w:val="both"/>
      </w:pPr>
      <w:r>
        <w:t>1. Установить и ввести в действие с 1 января 2026 года на территории Сергиево-Посадского городского округа Московской области туристический налог.</w:t>
      </w:r>
    </w:p>
    <w:p w:rsidR="00716688" w:rsidRDefault="00716688" w:rsidP="00716688">
      <w:pPr>
        <w:ind w:firstLine="709"/>
        <w:jc w:val="both"/>
      </w:pPr>
      <w:r>
        <w:t>2. Установить, что налогоплательщики и элементы налогообложения, а именно: объект налогообложения, налоговая база, налоговый период, налоговая ставка, порядок исчисления налога, порядок и сроки уплаты налога установлены главой 33.1 Налогового кодекса Российской Федерации и настоящим муниципальным нормативным правовым актом.</w:t>
      </w:r>
    </w:p>
    <w:p w:rsidR="00716688" w:rsidRDefault="00716688" w:rsidP="00716688">
      <w:pPr>
        <w:ind w:firstLine="709"/>
        <w:jc w:val="both"/>
      </w:pPr>
      <w:r>
        <w:t>3. Установить налоговые ставки в следующих размерах от налоговой базы:</w:t>
      </w:r>
    </w:p>
    <w:p w:rsidR="00716688" w:rsidRDefault="00716688" w:rsidP="00716688">
      <w:pPr>
        <w:pStyle w:val="a5"/>
        <w:spacing w:before="0" w:beforeAutospacing="0" w:after="0" w:afterAutospacing="0"/>
        <w:ind w:firstLine="709"/>
      </w:pPr>
      <w:r>
        <w:t>в 2026 году - 2 процента;</w:t>
      </w:r>
    </w:p>
    <w:p w:rsidR="00716688" w:rsidRDefault="00716688" w:rsidP="00716688">
      <w:pPr>
        <w:pStyle w:val="a5"/>
        <w:spacing w:before="0" w:beforeAutospacing="0" w:after="0" w:afterAutospacing="0"/>
        <w:ind w:firstLine="709"/>
      </w:pPr>
      <w:r>
        <w:t>в 2027 году - 3 процента;</w:t>
      </w:r>
    </w:p>
    <w:p w:rsidR="00716688" w:rsidRDefault="00716688" w:rsidP="00716688">
      <w:pPr>
        <w:pStyle w:val="a5"/>
        <w:spacing w:before="0" w:beforeAutospacing="0" w:after="0" w:afterAutospacing="0"/>
        <w:ind w:firstLine="709"/>
      </w:pPr>
      <w:r>
        <w:t>в 2028 году - 4 процента;</w:t>
      </w:r>
    </w:p>
    <w:p w:rsidR="00716688" w:rsidRDefault="00716688" w:rsidP="00716688">
      <w:pPr>
        <w:pStyle w:val="a5"/>
        <w:spacing w:before="0" w:beforeAutospacing="0" w:after="0" w:afterAutospacing="0"/>
        <w:ind w:firstLine="709"/>
      </w:pPr>
      <w:r>
        <w:t>начиная с 2029 года -5 процентов.</w:t>
      </w:r>
    </w:p>
    <w:p w:rsidR="00716688" w:rsidRDefault="00716688" w:rsidP="0071668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jc w:val="both"/>
      </w:pPr>
      <w:r>
        <w:rPr>
          <w:color w:val="000000"/>
        </w:rPr>
        <w:tab/>
        <w:t>4</w:t>
      </w:r>
      <w:r w:rsidRPr="00EE12C8">
        <w:rPr>
          <w:color w:val="000000"/>
        </w:rPr>
        <w:t xml:space="preserve">. </w:t>
      </w:r>
      <w:r>
        <w:t>Настоящий</w:t>
      </w:r>
      <w:r w:rsidRPr="00F026A3">
        <w:t xml:space="preserve"> </w:t>
      </w:r>
      <w:r>
        <w:t>муниципальный нормативный правовый акт вступает</w:t>
      </w:r>
      <w:r w:rsidRPr="00D709FA">
        <w:t xml:space="preserve"> в силу </w:t>
      </w:r>
      <w:r>
        <w:t>с 01.01.2026.</w:t>
      </w:r>
      <w:r w:rsidRPr="00D709FA">
        <w:t xml:space="preserve"> </w:t>
      </w: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Pr="003F23DA" w:rsidRDefault="00716688" w:rsidP="00716688">
      <w:pPr>
        <w:jc w:val="both"/>
      </w:pPr>
      <w:r>
        <w:t xml:space="preserve">Глава Сергиево-Посадского городского округа </w:t>
      </w:r>
      <w:r>
        <w:tab/>
      </w:r>
      <w:r>
        <w:tab/>
      </w:r>
      <w:r>
        <w:tab/>
      </w:r>
      <w:r>
        <w:tab/>
      </w:r>
      <w:r>
        <w:tab/>
        <w:t xml:space="preserve">   О.В. </w:t>
      </w:r>
      <w:proofErr w:type="spellStart"/>
      <w:r>
        <w:t>Ероханова</w:t>
      </w:r>
      <w:proofErr w:type="spellEnd"/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716688" w:rsidRPr="004F6949" w:rsidRDefault="00716688" w:rsidP="00716688">
      <w:pPr>
        <w:autoSpaceDE w:val="0"/>
        <w:autoSpaceDN w:val="0"/>
        <w:adjustRightInd w:val="0"/>
        <w:jc w:val="both"/>
        <w:rPr>
          <w:color w:val="000000"/>
        </w:rPr>
      </w:pPr>
      <w:r w:rsidRPr="004F6949">
        <w:rPr>
          <w:color w:val="000000"/>
        </w:rPr>
        <w:t xml:space="preserve">Принят решением Совета депутатов </w:t>
      </w:r>
    </w:p>
    <w:p w:rsidR="00716688" w:rsidRPr="004F6949" w:rsidRDefault="00716688" w:rsidP="00716688">
      <w:pPr>
        <w:autoSpaceDE w:val="0"/>
        <w:autoSpaceDN w:val="0"/>
        <w:adjustRightInd w:val="0"/>
        <w:jc w:val="both"/>
        <w:rPr>
          <w:color w:val="000000"/>
        </w:rPr>
      </w:pPr>
      <w:r w:rsidRPr="004F6949">
        <w:rPr>
          <w:color w:val="000000"/>
        </w:rPr>
        <w:t xml:space="preserve">Сергиево-Посадского городского округа </w:t>
      </w:r>
    </w:p>
    <w:p w:rsidR="00716688" w:rsidRPr="004F6949" w:rsidRDefault="00716688" w:rsidP="00716688">
      <w:pPr>
        <w:autoSpaceDE w:val="0"/>
        <w:autoSpaceDN w:val="0"/>
        <w:adjustRightInd w:val="0"/>
        <w:jc w:val="both"/>
        <w:rPr>
          <w:color w:val="000000"/>
        </w:rPr>
      </w:pPr>
      <w:r w:rsidRPr="004F6949">
        <w:rPr>
          <w:color w:val="000000"/>
        </w:rPr>
        <w:t xml:space="preserve">Московской области от </w:t>
      </w:r>
      <w:r>
        <w:rPr>
          <w:color w:val="000000"/>
        </w:rPr>
        <w:t>20.11.2025</w:t>
      </w:r>
      <w:r w:rsidRPr="004F6949">
        <w:rPr>
          <w:color w:val="000000"/>
        </w:rPr>
        <w:t xml:space="preserve"> № </w:t>
      </w:r>
      <w:r>
        <w:rPr>
          <w:color w:val="000000"/>
        </w:rPr>
        <w:t>2-25/01-МЗ</w:t>
      </w:r>
    </w:p>
    <w:p w:rsidR="00716688" w:rsidRDefault="00716688" w:rsidP="00716688">
      <w:pPr>
        <w:jc w:val="both"/>
      </w:pPr>
    </w:p>
    <w:p w:rsidR="00716688" w:rsidRDefault="00716688" w:rsidP="00716688">
      <w:pPr>
        <w:jc w:val="both"/>
      </w:pPr>
    </w:p>
    <w:p w:rsidR="004D2AB7" w:rsidRDefault="004D2AB7">
      <w:bookmarkStart w:id="0" w:name="_GoBack"/>
      <w:bookmarkEnd w:id="0"/>
    </w:p>
    <w:sectPr w:rsidR="004D2AB7" w:rsidSect="00360FDE">
      <w:footerReference w:type="default" r:id="rId4"/>
      <w:pgSz w:w="11906" w:h="16838"/>
      <w:pgMar w:top="1418" w:right="51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B0" w:rsidRDefault="00716688" w:rsidP="001439B0">
    <w:pPr>
      <w:pStyle w:val="a3"/>
    </w:pPr>
  </w:p>
  <w:p w:rsidR="00D765C4" w:rsidRDefault="00716688" w:rsidP="001439B0">
    <w:pPr>
      <w:pStyle w:val="a3"/>
    </w:pPr>
  </w:p>
  <w:p w:rsidR="00427F12" w:rsidRDefault="0071668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B"/>
    <w:rsid w:val="004D2AB7"/>
    <w:rsid w:val="00716688"/>
    <w:rsid w:val="00EA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BC6C2-D931-491C-BAA9-8562710A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166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16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166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7166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2025-11-21T11:11:00Z</dcterms:created>
  <dcterms:modified xsi:type="dcterms:W3CDTF">2025-11-21T11:12:00Z</dcterms:modified>
</cp:coreProperties>
</file>